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538E" w14:textId="77777777" w:rsidR="00BA6181" w:rsidRDefault="00BA6181">
      <w:pPr>
        <w:pBdr>
          <w:top w:val="single" w:sz="6" w:space="1" w:color="auto"/>
          <w:left w:val="single" w:sz="6" w:space="1" w:color="auto"/>
          <w:bottom w:val="single" w:sz="6" w:space="1" w:color="auto"/>
          <w:right w:val="single" w:sz="6" w:space="1" w:color="auto"/>
        </w:pBdr>
        <w:shd w:val="pct40" w:color="auto" w:fill="auto"/>
        <w:jc w:val="center"/>
        <w:rPr>
          <w:b/>
          <w:sz w:val="36"/>
        </w:rPr>
      </w:pPr>
      <w:r>
        <w:rPr>
          <w:b/>
          <w:sz w:val="36"/>
        </w:rPr>
        <w:t>TP EXCEL : Tableau récapitulatif des CA</w:t>
      </w:r>
    </w:p>
    <w:p w14:paraId="2B6644D4" w14:textId="77777777" w:rsidR="00BA6181" w:rsidRDefault="00BA6181">
      <w:pPr>
        <w:rPr>
          <w:sz w:val="24"/>
        </w:rPr>
      </w:pPr>
    </w:p>
    <w:p w14:paraId="0D6B557B" w14:textId="77777777" w:rsidR="00BA6181" w:rsidRDefault="00BA6181">
      <w:pPr>
        <w:rPr>
          <w:sz w:val="24"/>
        </w:rPr>
      </w:pPr>
    </w:p>
    <w:p w14:paraId="69BB08B4" w14:textId="77777777" w:rsidR="00BA6181" w:rsidRDefault="00BA6181">
      <w:pPr>
        <w:ind w:firstLine="709"/>
        <w:rPr>
          <w:b/>
          <w:i/>
          <w:sz w:val="28"/>
          <w:u w:val="single"/>
        </w:rPr>
      </w:pPr>
      <w:r>
        <w:rPr>
          <w:b/>
          <w:i/>
          <w:sz w:val="28"/>
          <w:u w:val="single"/>
        </w:rPr>
        <w:t>Objectifs :</w:t>
      </w:r>
    </w:p>
    <w:p w14:paraId="4749C3FF" w14:textId="77777777" w:rsidR="00BA6181" w:rsidRDefault="00BA6181">
      <w:pPr>
        <w:ind w:firstLine="709"/>
        <w:rPr>
          <w:sz w:val="24"/>
        </w:rPr>
      </w:pPr>
    </w:p>
    <w:p w14:paraId="73F0E8F9" w14:textId="77777777" w:rsidR="00BA6181" w:rsidRDefault="00BA6181" w:rsidP="00643DC7">
      <w:pPr>
        <w:numPr>
          <w:ilvl w:val="0"/>
          <w:numId w:val="1"/>
        </w:numPr>
        <w:rPr>
          <w:i/>
          <w:sz w:val="24"/>
        </w:rPr>
      </w:pPr>
      <w:r>
        <w:rPr>
          <w:i/>
          <w:sz w:val="24"/>
        </w:rPr>
        <w:t xml:space="preserve"> Utilisation de la fonction somme</w:t>
      </w:r>
    </w:p>
    <w:p w14:paraId="7C268267" w14:textId="77777777" w:rsidR="00BA6181" w:rsidRDefault="00BA6181" w:rsidP="00643DC7">
      <w:pPr>
        <w:numPr>
          <w:ilvl w:val="0"/>
          <w:numId w:val="2"/>
        </w:numPr>
        <w:rPr>
          <w:i/>
          <w:sz w:val="24"/>
        </w:rPr>
      </w:pPr>
      <w:r>
        <w:rPr>
          <w:i/>
          <w:sz w:val="24"/>
        </w:rPr>
        <w:t xml:space="preserve"> Différenciation entre cellule relative et cellule absolue</w:t>
      </w:r>
    </w:p>
    <w:p w14:paraId="6C65A3A0" w14:textId="77777777" w:rsidR="00BA6181" w:rsidRDefault="00BA6181" w:rsidP="00643DC7">
      <w:pPr>
        <w:numPr>
          <w:ilvl w:val="0"/>
          <w:numId w:val="3"/>
        </w:numPr>
        <w:rPr>
          <w:i/>
          <w:sz w:val="24"/>
        </w:rPr>
      </w:pPr>
      <w:r>
        <w:rPr>
          <w:i/>
          <w:sz w:val="24"/>
        </w:rPr>
        <w:t xml:space="preserve"> Formatage des cellules en pourcentage</w:t>
      </w:r>
    </w:p>
    <w:p w14:paraId="124314DC" w14:textId="77777777" w:rsidR="00BA6181" w:rsidRDefault="00BA6181">
      <w:pPr>
        <w:rPr>
          <w:sz w:val="24"/>
        </w:rPr>
      </w:pPr>
    </w:p>
    <w:p w14:paraId="3283E668" w14:textId="77777777" w:rsidR="00BA6181" w:rsidRDefault="00BA6181">
      <w:pPr>
        <w:ind w:left="708"/>
        <w:rPr>
          <w:b/>
          <w:i/>
          <w:sz w:val="28"/>
          <w:u w:val="single"/>
        </w:rPr>
      </w:pPr>
      <w:r>
        <w:rPr>
          <w:b/>
          <w:i/>
          <w:sz w:val="28"/>
          <w:u w:val="single"/>
        </w:rPr>
        <w:t>Durée :</w:t>
      </w:r>
    </w:p>
    <w:p w14:paraId="092AFD40" w14:textId="77777777" w:rsidR="00BA6181" w:rsidRDefault="00BA6181">
      <w:pPr>
        <w:rPr>
          <w:sz w:val="24"/>
        </w:rPr>
      </w:pPr>
    </w:p>
    <w:p w14:paraId="51422F14" w14:textId="77777777" w:rsidR="00BA6181" w:rsidRDefault="00BA6181" w:rsidP="00643DC7">
      <w:pPr>
        <w:numPr>
          <w:ilvl w:val="0"/>
          <w:numId w:val="4"/>
        </w:numPr>
        <w:rPr>
          <w:i/>
          <w:sz w:val="24"/>
        </w:rPr>
      </w:pPr>
      <w:r>
        <w:rPr>
          <w:i/>
          <w:sz w:val="24"/>
        </w:rPr>
        <w:t xml:space="preserve"> 1 H</w:t>
      </w:r>
    </w:p>
    <w:p w14:paraId="73150042" w14:textId="77777777" w:rsidR="00BA6181" w:rsidRDefault="00BA6181">
      <w:pPr>
        <w:rPr>
          <w:sz w:val="24"/>
        </w:rPr>
      </w:pPr>
    </w:p>
    <w:p w14:paraId="07B7D6B2" w14:textId="7B84A3C1" w:rsidR="00BA6181" w:rsidRDefault="00F627A1">
      <w:pPr>
        <w:ind w:left="708"/>
        <w:jc w:val="both"/>
        <w:rPr>
          <w:b/>
          <w:i/>
          <w:sz w:val="28"/>
          <w:u w:val="single"/>
        </w:rPr>
      </w:pPr>
      <w:proofErr w:type="spellStart"/>
      <w:r>
        <w:rPr>
          <w:b/>
          <w:i/>
          <w:sz w:val="28"/>
          <w:u w:val="single"/>
        </w:rPr>
        <w:t>Situation</w:t>
      </w:r>
      <w:r w:rsidR="00BA6181">
        <w:rPr>
          <w:b/>
          <w:i/>
          <w:sz w:val="28"/>
          <w:u w:val="single"/>
        </w:rPr>
        <w:t>e</w:t>
      </w:r>
      <w:proofErr w:type="spellEnd"/>
    </w:p>
    <w:p w14:paraId="32B421BD" w14:textId="77777777" w:rsidR="00BA6181" w:rsidRDefault="00BA6181">
      <w:pPr>
        <w:keepNext/>
        <w:keepLines/>
        <w:jc w:val="both"/>
        <w:rPr>
          <w:b/>
          <w:sz w:val="24"/>
        </w:rPr>
      </w:pPr>
    </w:p>
    <w:p w14:paraId="437F168B" w14:textId="77777777" w:rsidR="00BA6181" w:rsidRDefault="00BA6181">
      <w:pPr>
        <w:keepNext/>
        <w:keepLines/>
        <w:ind w:firstLine="709"/>
        <w:jc w:val="both"/>
        <w:rPr>
          <w:sz w:val="24"/>
        </w:rPr>
      </w:pPr>
      <w:r>
        <w:rPr>
          <w:sz w:val="24"/>
        </w:rPr>
        <w:t>Vous travaillez dans l’entreprise « COSMO » dont l’activité est la vente de parfums. La direction voudrait évaluer ses vendeurs. Votre chef de service vous demande donc de concevoir un tableau permettant de répertorier pour chacun des vendeurs, son chiffre d’affaires mensuel, son chiffre d’affaires trimestriel (calcul) et son pourcentage de ventes par rapport aux autres vendeurs.</w:t>
      </w:r>
    </w:p>
    <w:p w14:paraId="7D90A5E3" w14:textId="3DB46F83" w:rsidR="00BA6181" w:rsidRDefault="00BA6181">
      <w:pPr>
        <w:keepNext/>
        <w:keepLines/>
        <w:jc w:val="both"/>
        <w:rPr>
          <w:b/>
          <w:sz w:val="24"/>
        </w:rPr>
      </w:pPr>
    </w:p>
    <w:p w14:paraId="4E26C12B" w14:textId="77777777" w:rsidR="00FF62D7" w:rsidRDefault="00FF62D7">
      <w:pPr>
        <w:keepNext/>
        <w:keepLines/>
        <w:jc w:val="both"/>
        <w:rPr>
          <w:b/>
          <w:sz w:val="24"/>
        </w:rPr>
      </w:pPr>
    </w:p>
    <w:p w14:paraId="3138FC0A" w14:textId="1A14990D"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1°</w:t>
      </w:r>
      <w:r w:rsidR="00BA6181" w:rsidRPr="00CC72BE">
        <w:rPr>
          <w:b/>
          <w:sz w:val="32"/>
          <w:szCs w:val="32"/>
        </w:rPr>
        <w:t xml:space="preserve"> </w:t>
      </w:r>
      <w:r w:rsidRPr="00CC72BE">
        <w:rPr>
          <w:b/>
          <w:sz w:val="32"/>
          <w:szCs w:val="32"/>
        </w:rPr>
        <w:t>Analyse du tableau</w:t>
      </w:r>
    </w:p>
    <w:p w14:paraId="7229C7CC" w14:textId="77777777" w:rsidR="00BA6181" w:rsidRDefault="00BA6181">
      <w:pPr>
        <w:keepNext/>
        <w:keepLines/>
        <w:jc w:val="both"/>
        <w:rPr>
          <w:b/>
          <w:sz w:val="24"/>
        </w:rPr>
      </w:pPr>
    </w:p>
    <w:p w14:paraId="47E2D7D7" w14:textId="77777777" w:rsidR="00BA6181" w:rsidRDefault="00BA6181">
      <w:pPr>
        <w:keepNext/>
        <w:keepLines/>
        <w:jc w:val="both"/>
        <w:rPr>
          <w:sz w:val="24"/>
        </w:rPr>
      </w:pPr>
      <w:r>
        <w:rPr>
          <w:sz w:val="24"/>
        </w:rPr>
        <w:t>A partir de l’annexe 1, analyser les cellules (pour comprendre le tableau) :</w:t>
      </w:r>
    </w:p>
    <w:p w14:paraId="647F4153" w14:textId="77777777" w:rsidR="00BA6181" w:rsidRDefault="00BA6181" w:rsidP="00643DC7">
      <w:pPr>
        <w:keepNext/>
        <w:keepLines/>
        <w:numPr>
          <w:ilvl w:val="0"/>
          <w:numId w:val="5"/>
        </w:numPr>
        <w:jc w:val="both"/>
        <w:rPr>
          <w:sz w:val="24"/>
        </w:rPr>
      </w:pPr>
      <w:proofErr w:type="gramStart"/>
      <w:r>
        <w:rPr>
          <w:sz w:val="24"/>
        </w:rPr>
        <w:t>les</w:t>
      </w:r>
      <w:proofErr w:type="gramEnd"/>
      <w:r>
        <w:rPr>
          <w:sz w:val="24"/>
        </w:rPr>
        <w:t xml:space="preserve"> cellules saisies,</w:t>
      </w:r>
    </w:p>
    <w:p w14:paraId="00F9EE6A" w14:textId="22276556" w:rsidR="00BA6181" w:rsidRDefault="00BA6181" w:rsidP="00643DC7">
      <w:pPr>
        <w:keepNext/>
        <w:keepLines/>
        <w:numPr>
          <w:ilvl w:val="0"/>
          <w:numId w:val="6"/>
        </w:numPr>
        <w:jc w:val="both"/>
        <w:rPr>
          <w:sz w:val="24"/>
        </w:rPr>
      </w:pPr>
      <w:proofErr w:type="gramStart"/>
      <w:r>
        <w:rPr>
          <w:sz w:val="24"/>
        </w:rPr>
        <w:t>les</w:t>
      </w:r>
      <w:proofErr w:type="gramEnd"/>
      <w:r>
        <w:rPr>
          <w:sz w:val="24"/>
        </w:rPr>
        <w:t xml:space="preserve"> cellules calculées</w:t>
      </w:r>
      <w:r w:rsidR="00F627A1">
        <w:rPr>
          <w:sz w:val="24"/>
        </w:rPr>
        <w:t>.</w:t>
      </w:r>
    </w:p>
    <w:p w14:paraId="0F3C0325" w14:textId="7339D042" w:rsidR="00BA6181" w:rsidRDefault="00BA6181">
      <w:pPr>
        <w:keepNext/>
        <w:keepLines/>
        <w:jc w:val="both"/>
        <w:rPr>
          <w:b/>
          <w:sz w:val="24"/>
        </w:rPr>
      </w:pPr>
    </w:p>
    <w:p w14:paraId="0BF779E0" w14:textId="77777777" w:rsidR="00FF62D7" w:rsidRDefault="00FF62D7">
      <w:pPr>
        <w:keepNext/>
        <w:keepLines/>
        <w:jc w:val="both"/>
        <w:rPr>
          <w:b/>
          <w:sz w:val="24"/>
        </w:rPr>
      </w:pPr>
    </w:p>
    <w:p w14:paraId="0C51637C" w14:textId="6523952A"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2°</w:t>
      </w:r>
      <w:r w:rsidR="00BA6181" w:rsidRPr="00CC72BE">
        <w:rPr>
          <w:b/>
          <w:sz w:val="32"/>
          <w:szCs w:val="32"/>
        </w:rPr>
        <w:t xml:space="preserve"> F</w:t>
      </w:r>
      <w:r w:rsidRPr="00CC72BE">
        <w:rPr>
          <w:b/>
          <w:sz w:val="32"/>
          <w:szCs w:val="32"/>
        </w:rPr>
        <w:t>ormatage des lignes et colonnes</w:t>
      </w:r>
    </w:p>
    <w:p w14:paraId="29623E23" w14:textId="77777777" w:rsidR="00BA6181" w:rsidRDefault="00BA6181">
      <w:pPr>
        <w:keepNext/>
        <w:keepLines/>
        <w:jc w:val="both"/>
        <w:rPr>
          <w:sz w:val="24"/>
        </w:rPr>
      </w:pPr>
    </w:p>
    <w:p w14:paraId="38F69BBF" w14:textId="77777777" w:rsidR="00BA6181" w:rsidRDefault="00BA6181">
      <w:pPr>
        <w:keepNext/>
        <w:keepLines/>
        <w:jc w:val="both"/>
        <w:rPr>
          <w:sz w:val="24"/>
        </w:rPr>
      </w:pPr>
      <w:r>
        <w:rPr>
          <w:sz w:val="24"/>
        </w:rPr>
        <w:t>Hauteur des lignes :</w:t>
      </w:r>
    </w:p>
    <w:p w14:paraId="67C1B41B" w14:textId="77777777" w:rsidR="00BA6181" w:rsidRDefault="00BA6181" w:rsidP="00643DC7">
      <w:pPr>
        <w:keepNext/>
        <w:keepLines/>
        <w:numPr>
          <w:ilvl w:val="0"/>
          <w:numId w:val="7"/>
        </w:numPr>
        <w:jc w:val="both"/>
        <w:rPr>
          <w:sz w:val="24"/>
        </w:rPr>
      </w:pPr>
      <w:r>
        <w:rPr>
          <w:sz w:val="24"/>
        </w:rPr>
        <w:t>Lignes 2 à ligne 20 : 15</w:t>
      </w:r>
    </w:p>
    <w:p w14:paraId="0D275D82" w14:textId="77777777" w:rsidR="00BA6181" w:rsidRDefault="00BA6181">
      <w:pPr>
        <w:keepNext/>
        <w:keepLines/>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559"/>
        <w:gridCol w:w="1559"/>
        <w:gridCol w:w="1559"/>
        <w:gridCol w:w="1559"/>
        <w:gridCol w:w="1559"/>
        <w:gridCol w:w="1559"/>
      </w:tblGrid>
      <w:tr w:rsidR="00BA6181" w14:paraId="3B48347F" w14:textId="77777777">
        <w:tc>
          <w:tcPr>
            <w:tcW w:w="1559" w:type="dxa"/>
            <w:tcBorders>
              <w:top w:val="single" w:sz="6" w:space="0" w:color="auto"/>
              <w:left w:val="single" w:sz="6" w:space="0" w:color="auto"/>
              <w:bottom w:val="single" w:sz="6" w:space="0" w:color="auto"/>
              <w:right w:val="single" w:sz="6" w:space="0" w:color="auto"/>
            </w:tcBorders>
          </w:tcPr>
          <w:p w14:paraId="3A3AF4B5" w14:textId="77777777" w:rsidR="00BA6181" w:rsidRDefault="00BA6181">
            <w:pPr>
              <w:keepNext/>
              <w:keepLines/>
              <w:jc w:val="center"/>
              <w:rPr>
                <w:b/>
                <w:sz w:val="24"/>
              </w:rPr>
            </w:pPr>
            <w:r>
              <w:rPr>
                <w:b/>
                <w:sz w:val="24"/>
              </w:rPr>
              <w:t>Colonne</w:t>
            </w:r>
          </w:p>
        </w:tc>
        <w:tc>
          <w:tcPr>
            <w:tcW w:w="1559" w:type="dxa"/>
            <w:tcBorders>
              <w:top w:val="single" w:sz="6" w:space="0" w:color="auto"/>
              <w:left w:val="single" w:sz="6" w:space="0" w:color="auto"/>
              <w:bottom w:val="single" w:sz="6" w:space="0" w:color="auto"/>
              <w:right w:val="single" w:sz="6" w:space="0" w:color="auto"/>
            </w:tcBorders>
          </w:tcPr>
          <w:p w14:paraId="02CA8B3D" w14:textId="77777777" w:rsidR="00BA6181" w:rsidRDefault="00BA6181">
            <w:pPr>
              <w:keepNext/>
              <w:keepLines/>
              <w:jc w:val="center"/>
              <w:rPr>
                <w:sz w:val="24"/>
              </w:rPr>
            </w:pPr>
            <w:r>
              <w:rPr>
                <w:sz w:val="24"/>
              </w:rPr>
              <w:t>A</w:t>
            </w:r>
          </w:p>
        </w:tc>
        <w:tc>
          <w:tcPr>
            <w:tcW w:w="1559" w:type="dxa"/>
            <w:tcBorders>
              <w:top w:val="single" w:sz="6" w:space="0" w:color="auto"/>
              <w:left w:val="single" w:sz="6" w:space="0" w:color="auto"/>
              <w:bottom w:val="single" w:sz="6" w:space="0" w:color="auto"/>
              <w:right w:val="single" w:sz="6" w:space="0" w:color="auto"/>
            </w:tcBorders>
          </w:tcPr>
          <w:p w14:paraId="2F4C6194" w14:textId="77777777" w:rsidR="00BA6181" w:rsidRDefault="00BA6181">
            <w:pPr>
              <w:keepNext/>
              <w:keepLines/>
              <w:jc w:val="center"/>
              <w:rPr>
                <w:sz w:val="24"/>
              </w:rPr>
            </w:pPr>
            <w:r>
              <w:rPr>
                <w:sz w:val="24"/>
              </w:rPr>
              <w:t>B</w:t>
            </w:r>
          </w:p>
        </w:tc>
        <w:tc>
          <w:tcPr>
            <w:tcW w:w="1559" w:type="dxa"/>
            <w:tcBorders>
              <w:top w:val="single" w:sz="6" w:space="0" w:color="auto"/>
              <w:left w:val="single" w:sz="6" w:space="0" w:color="auto"/>
              <w:bottom w:val="single" w:sz="6" w:space="0" w:color="auto"/>
              <w:right w:val="single" w:sz="6" w:space="0" w:color="auto"/>
            </w:tcBorders>
          </w:tcPr>
          <w:p w14:paraId="20482A02" w14:textId="77777777" w:rsidR="00BA6181" w:rsidRDefault="00BA6181">
            <w:pPr>
              <w:keepNext/>
              <w:keepLines/>
              <w:jc w:val="center"/>
              <w:rPr>
                <w:sz w:val="24"/>
              </w:rPr>
            </w:pPr>
            <w:r>
              <w:rPr>
                <w:sz w:val="24"/>
              </w:rPr>
              <w:t>C</w:t>
            </w:r>
          </w:p>
        </w:tc>
        <w:tc>
          <w:tcPr>
            <w:tcW w:w="1559" w:type="dxa"/>
            <w:tcBorders>
              <w:top w:val="single" w:sz="6" w:space="0" w:color="auto"/>
              <w:left w:val="single" w:sz="6" w:space="0" w:color="auto"/>
              <w:bottom w:val="single" w:sz="6" w:space="0" w:color="auto"/>
              <w:right w:val="single" w:sz="6" w:space="0" w:color="auto"/>
            </w:tcBorders>
          </w:tcPr>
          <w:p w14:paraId="0B8064E6" w14:textId="77777777" w:rsidR="00BA6181" w:rsidRDefault="00BA6181">
            <w:pPr>
              <w:keepNext/>
              <w:keepLines/>
              <w:jc w:val="center"/>
              <w:rPr>
                <w:sz w:val="24"/>
              </w:rPr>
            </w:pPr>
            <w:r>
              <w:rPr>
                <w:sz w:val="24"/>
              </w:rPr>
              <w:t>D</w:t>
            </w:r>
          </w:p>
        </w:tc>
        <w:tc>
          <w:tcPr>
            <w:tcW w:w="1559" w:type="dxa"/>
            <w:tcBorders>
              <w:top w:val="single" w:sz="6" w:space="0" w:color="auto"/>
              <w:left w:val="single" w:sz="6" w:space="0" w:color="auto"/>
              <w:bottom w:val="single" w:sz="6" w:space="0" w:color="auto"/>
              <w:right w:val="single" w:sz="6" w:space="0" w:color="auto"/>
            </w:tcBorders>
          </w:tcPr>
          <w:p w14:paraId="57AB7AAF" w14:textId="77777777" w:rsidR="00BA6181" w:rsidRDefault="00BA6181">
            <w:pPr>
              <w:keepNext/>
              <w:keepLines/>
              <w:jc w:val="center"/>
              <w:rPr>
                <w:sz w:val="24"/>
              </w:rPr>
            </w:pPr>
            <w:r>
              <w:rPr>
                <w:sz w:val="24"/>
              </w:rPr>
              <w:t>E</w:t>
            </w:r>
          </w:p>
        </w:tc>
        <w:tc>
          <w:tcPr>
            <w:tcW w:w="1559" w:type="dxa"/>
            <w:tcBorders>
              <w:top w:val="single" w:sz="6" w:space="0" w:color="auto"/>
              <w:left w:val="single" w:sz="6" w:space="0" w:color="auto"/>
              <w:bottom w:val="single" w:sz="6" w:space="0" w:color="auto"/>
              <w:right w:val="single" w:sz="6" w:space="0" w:color="auto"/>
            </w:tcBorders>
          </w:tcPr>
          <w:p w14:paraId="688E6F14" w14:textId="77777777" w:rsidR="00BA6181" w:rsidRDefault="00BA6181">
            <w:pPr>
              <w:keepNext/>
              <w:keepLines/>
              <w:jc w:val="center"/>
              <w:rPr>
                <w:sz w:val="24"/>
              </w:rPr>
            </w:pPr>
            <w:r>
              <w:rPr>
                <w:sz w:val="24"/>
              </w:rPr>
              <w:t>F</w:t>
            </w:r>
          </w:p>
        </w:tc>
      </w:tr>
      <w:tr w:rsidR="00BA6181" w14:paraId="61F922F6" w14:textId="77777777">
        <w:tc>
          <w:tcPr>
            <w:tcW w:w="1559" w:type="dxa"/>
            <w:tcBorders>
              <w:top w:val="single" w:sz="6" w:space="0" w:color="auto"/>
              <w:left w:val="single" w:sz="6" w:space="0" w:color="auto"/>
              <w:bottom w:val="single" w:sz="6" w:space="0" w:color="auto"/>
              <w:right w:val="single" w:sz="6" w:space="0" w:color="auto"/>
            </w:tcBorders>
          </w:tcPr>
          <w:p w14:paraId="5C12CAFF" w14:textId="77777777" w:rsidR="00BA6181" w:rsidRDefault="00BA6181">
            <w:pPr>
              <w:keepNext/>
              <w:keepLines/>
              <w:jc w:val="center"/>
              <w:rPr>
                <w:b/>
                <w:sz w:val="24"/>
              </w:rPr>
            </w:pPr>
            <w:r>
              <w:rPr>
                <w:b/>
                <w:sz w:val="24"/>
              </w:rPr>
              <w:t>Largeur</w:t>
            </w:r>
          </w:p>
        </w:tc>
        <w:tc>
          <w:tcPr>
            <w:tcW w:w="1559" w:type="dxa"/>
            <w:tcBorders>
              <w:top w:val="single" w:sz="6" w:space="0" w:color="auto"/>
              <w:left w:val="single" w:sz="6" w:space="0" w:color="auto"/>
              <w:bottom w:val="single" w:sz="6" w:space="0" w:color="auto"/>
              <w:right w:val="single" w:sz="6" w:space="0" w:color="auto"/>
            </w:tcBorders>
          </w:tcPr>
          <w:p w14:paraId="580270D4" w14:textId="77777777" w:rsidR="00BA6181" w:rsidRDefault="00BA6181">
            <w:pPr>
              <w:keepNext/>
              <w:keepLines/>
              <w:jc w:val="center"/>
              <w:rPr>
                <w:sz w:val="24"/>
              </w:rPr>
            </w:pPr>
            <w:r>
              <w:rPr>
                <w:sz w:val="24"/>
              </w:rPr>
              <w:t>20</w:t>
            </w:r>
          </w:p>
        </w:tc>
        <w:tc>
          <w:tcPr>
            <w:tcW w:w="1559" w:type="dxa"/>
            <w:tcBorders>
              <w:top w:val="single" w:sz="6" w:space="0" w:color="auto"/>
              <w:left w:val="single" w:sz="6" w:space="0" w:color="auto"/>
              <w:bottom w:val="single" w:sz="6" w:space="0" w:color="auto"/>
              <w:right w:val="single" w:sz="6" w:space="0" w:color="auto"/>
            </w:tcBorders>
          </w:tcPr>
          <w:p w14:paraId="70AF46D6" w14:textId="77777777" w:rsidR="00BA6181" w:rsidRDefault="00BA6181">
            <w:pPr>
              <w:keepNext/>
              <w:keepLines/>
              <w:jc w:val="center"/>
              <w:rPr>
                <w:sz w:val="24"/>
              </w:rPr>
            </w:pPr>
            <w:r>
              <w:rPr>
                <w:sz w:val="24"/>
              </w:rPr>
              <w:t>15</w:t>
            </w:r>
          </w:p>
        </w:tc>
        <w:tc>
          <w:tcPr>
            <w:tcW w:w="1559" w:type="dxa"/>
            <w:tcBorders>
              <w:top w:val="single" w:sz="6" w:space="0" w:color="auto"/>
              <w:left w:val="single" w:sz="6" w:space="0" w:color="auto"/>
              <w:bottom w:val="single" w:sz="6" w:space="0" w:color="auto"/>
              <w:right w:val="single" w:sz="6" w:space="0" w:color="auto"/>
            </w:tcBorders>
          </w:tcPr>
          <w:p w14:paraId="0F3D6712" w14:textId="77777777" w:rsidR="00BA6181" w:rsidRDefault="00BA6181">
            <w:pPr>
              <w:keepNext/>
              <w:keepLines/>
              <w:jc w:val="center"/>
              <w:rPr>
                <w:sz w:val="24"/>
              </w:rPr>
            </w:pPr>
            <w:r>
              <w:rPr>
                <w:sz w:val="24"/>
              </w:rPr>
              <w:t>15</w:t>
            </w:r>
          </w:p>
        </w:tc>
        <w:tc>
          <w:tcPr>
            <w:tcW w:w="1559" w:type="dxa"/>
            <w:tcBorders>
              <w:top w:val="single" w:sz="6" w:space="0" w:color="auto"/>
              <w:left w:val="single" w:sz="6" w:space="0" w:color="auto"/>
              <w:bottom w:val="single" w:sz="6" w:space="0" w:color="auto"/>
              <w:right w:val="single" w:sz="6" w:space="0" w:color="auto"/>
            </w:tcBorders>
          </w:tcPr>
          <w:p w14:paraId="41A7E399" w14:textId="77777777" w:rsidR="00BA6181" w:rsidRDefault="00BA6181">
            <w:pPr>
              <w:keepNext/>
              <w:keepLines/>
              <w:jc w:val="center"/>
              <w:rPr>
                <w:sz w:val="24"/>
              </w:rPr>
            </w:pPr>
            <w:r>
              <w:rPr>
                <w:sz w:val="24"/>
              </w:rPr>
              <w:t>15</w:t>
            </w:r>
          </w:p>
        </w:tc>
        <w:tc>
          <w:tcPr>
            <w:tcW w:w="1559" w:type="dxa"/>
            <w:tcBorders>
              <w:top w:val="single" w:sz="6" w:space="0" w:color="auto"/>
              <w:left w:val="single" w:sz="6" w:space="0" w:color="auto"/>
              <w:bottom w:val="single" w:sz="6" w:space="0" w:color="auto"/>
              <w:right w:val="single" w:sz="6" w:space="0" w:color="auto"/>
            </w:tcBorders>
          </w:tcPr>
          <w:p w14:paraId="60D3380D" w14:textId="77777777" w:rsidR="00BA6181" w:rsidRDefault="00BA6181">
            <w:pPr>
              <w:keepNext/>
              <w:keepLines/>
              <w:jc w:val="center"/>
              <w:rPr>
                <w:sz w:val="24"/>
              </w:rPr>
            </w:pPr>
            <w:r>
              <w:rPr>
                <w:sz w:val="24"/>
              </w:rPr>
              <w:t>15</w:t>
            </w:r>
          </w:p>
        </w:tc>
        <w:tc>
          <w:tcPr>
            <w:tcW w:w="1559" w:type="dxa"/>
            <w:tcBorders>
              <w:top w:val="single" w:sz="6" w:space="0" w:color="auto"/>
              <w:left w:val="single" w:sz="6" w:space="0" w:color="auto"/>
              <w:bottom w:val="single" w:sz="6" w:space="0" w:color="auto"/>
              <w:right w:val="single" w:sz="6" w:space="0" w:color="auto"/>
            </w:tcBorders>
          </w:tcPr>
          <w:p w14:paraId="221A31E7" w14:textId="77777777" w:rsidR="00BA6181" w:rsidRDefault="00BA6181">
            <w:pPr>
              <w:keepNext/>
              <w:keepLines/>
              <w:jc w:val="center"/>
              <w:rPr>
                <w:sz w:val="24"/>
              </w:rPr>
            </w:pPr>
            <w:r>
              <w:rPr>
                <w:sz w:val="24"/>
              </w:rPr>
              <w:t>15</w:t>
            </w:r>
          </w:p>
        </w:tc>
      </w:tr>
    </w:tbl>
    <w:p w14:paraId="2DBF327A" w14:textId="300B50A1" w:rsidR="00BA6181" w:rsidRDefault="00BA6181">
      <w:pPr>
        <w:keepNext/>
        <w:keepLines/>
        <w:jc w:val="both"/>
        <w:rPr>
          <w:sz w:val="24"/>
        </w:rPr>
      </w:pPr>
    </w:p>
    <w:p w14:paraId="3D210A8D" w14:textId="77777777" w:rsidR="00FF62D7" w:rsidRDefault="00FF62D7">
      <w:pPr>
        <w:keepNext/>
        <w:keepLines/>
        <w:jc w:val="both"/>
        <w:rPr>
          <w:sz w:val="24"/>
        </w:rPr>
      </w:pPr>
    </w:p>
    <w:p w14:paraId="1B003682" w14:textId="5F79BE91"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3°</w:t>
      </w:r>
      <w:r w:rsidR="00BA6181" w:rsidRPr="00CC72BE">
        <w:rPr>
          <w:b/>
          <w:sz w:val="32"/>
          <w:szCs w:val="32"/>
        </w:rPr>
        <w:t xml:space="preserve"> S</w:t>
      </w:r>
      <w:r w:rsidRPr="00CC72BE">
        <w:rPr>
          <w:b/>
          <w:sz w:val="32"/>
          <w:szCs w:val="32"/>
        </w:rPr>
        <w:t>aisie des titres des colonnes</w:t>
      </w:r>
    </w:p>
    <w:p w14:paraId="7237D7F0" w14:textId="77777777" w:rsidR="00BA6181" w:rsidRDefault="00BA6181">
      <w:pPr>
        <w:keepNext/>
        <w:keepLines/>
        <w:jc w:val="both"/>
        <w:rPr>
          <w:sz w:val="24"/>
        </w:rPr>
      </w:pPr>
    </w:p>
    <w:p w14:paraId="636413A9" w14:textId="77777777" w:rsidR="00BA6181" w:rsidRDefault="00BA6181">
      <w:pPr>
        <w:keepNext/>
        <w:keepLines/>
        <w:jc w:val="both"/>
        <w:rPr>
          <w:sz w:val="24"/>
        </w:rPr>
      </w:pPr>
      <w:r>
        <w:rPr>
          <w:sz w:val="24"/>
        </w:rPr>
        <w:t>Saisir les en-têtes de colonnes (voir tableau annexe1).</w:t>
      </w:r>
    </w:p>
    <w:p w14:paraId="115335CE" w14:textId="379EA9CD" w:rsidR="00BA6181" w:rsidRDefault="00BA6181">
      <w:pPr>
        <w:keepNext/>
        <w:keepLines/>
        <w:jc w:val="both"/>
        <w:rPr>
          <w:sz w:val="24"/>
        </w:rPr>
      </w:pPr>
    </w:p>
    <w:p w14:paraId="5CE4EA7F" w14:textId="77777777" w:rsidR="00FF62D7" w:rsidRDefault="00FF62D7">
      <w:pPr>
        <w:keepNext/>
        <w:keepLines/>
        <w:jc w:val="both"/>
        <w:rPr>
          <w:sz w:val="24"/>
        </w:rPr>
      </w:pPr>
    </w:p>
    <w:p w14:paraId="4043D988" w14:textId="59A81483"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4°</w:t>
      </w:r>
      <w:r w:rsidR="00BA6181" w:rsidRPr="00CC72BE">
        <w:rPr>
          <w:b/>
          <w:sz w:val="32"/>
          <w:szCs w:val="32"/>
        </w:rPr>
        <w:t xml:space="preserve"> S</w:t>
      </w:r>
      <w:r w:rsidRPr="00CC72BE">
        <w:rPr>
          <w:b/>
          <w:sz w:val="32"/>
          <w:szCs w:val="32"/>
        </w:rPr>
        <w:t>auvegarde du fichier</w:t>
      </w:r>
    </w:p>
    <w:p w14:paraId="05FD0B01" w14:textId="77777777" w:rsidR="00BA6181" w:rsidRDefault="00BA6181">
      <w:pPr>
        <w:keepNext/>
        <w:keepLines/>
        <w:jc w:val="both"/>
        <w:rPr>
          <w:sz w:val="24"/>
        </w:rPr>
      </w:pPr>
    </w:p>
    <w:p w14:paraId="579BDB9C" w14:textId="286C1922" w:rsidR="00BA6181" w:rsidRDefault="00BA6181">
      <w:pPr>
        <w:keepNext/>
        <w:keepLines/>
        <w:jc w:val="both"/>
        <w:rPr>
          <w:sz w:val="24"/>
        </w:rPr>
      </w:pPr>
      <w:r>
        <w:rPr>
          <w:sz w:val="24"/>
        </w:rPr>
        <w:t>Sauvegarder le fichier sous le nom « C</w:t>
      </w:r>
      <w:r w:rsidR="00643DC7">
        <w:rPr>
          <w:sz w:val="24"/>
        </w:rPr>
        <w:t>osmo</w:t>
      </w:r>
      <w:r>
        <w:rPr>
          <w:sz w:val="24"/>
        </w:rPr>
        <w:t> »</w:t>
      </w:r>
      <w:r w:rsidR="00F627A1">
        <w:rPr>
          <w:sz w:val="24"/>
        </w:rPr>
        <w:t xml:space="preserve"> dans votre OneDrive, Dossier :</w:t>
      </w:r>
    </w:p>
    <w:p w14:paraId="560CEB51" w14:textId="65EECF76" w:rsidR="00F627A1" w:rsidRDefault="00F627A1" w:rsidP="00F627A1">
      <w:pPr>
        <w:keepNext/>
        <w:keepLines/>
        <w:numPr>
          <w:ilvl w:val="0"/>
          <w:numId w:val="25"/>
        </w:numPr>
        <w:jc w:val="both"/>
        <w:rPr>
          <w:sz w:val="24"/>
        </w:rPr>
      </w:pPr>
      <w:r>
        <w:rPr>
          <w:sz w:val="24"/>
        </w:rPr>
        <w:t>Feyder &gt; Cisternino &gt; Excel</w:t>
      </w:r>
    </w:p>
    <w:p w14:paraId="1144DCFF" w14:textId="77777777" w:rsidR="00BA6181" w:rsidRDefault="00BA6181">
      <w:pPr>
        <w:keepNext/>
        <w:keepLines/>
        <w:jc w:val="both"/>
        <w:rPr>
          <w:sz w:val="24"/>
        </w:rPr>
      </w:pPr>
    </w:p>
    <w:p w14:paraId="19DED6A4" w14:textId="77777777" w:rsidR="00BA6181" w:rsidRDefault="00BA6181">
      <w:pPr>
        <w:keepNext/>
        <w:keepLines/>
        <w:jc w:val="both"/>
        <w:rPr>
          <w:sz w:val="24"/>
        </w:rPr>
      </w:pPr>
      <w:r>
        <w:rPr>
          <w:sz w:val="24"/>
        </w:rPr>
        <w:t>Faire ensuite des sauvegardes régulières.</w:t>
      </w:r>
    </w:p>
    <w:p w14:paraId="14DD074E" w14:textId="77777777" w:rsidR="00BA6181" w:rsidRDefault="00BA6181">
      <w:pPr>
        <w:keepNext/>
        <w:keepLines/>
        <w:jc w:val="both"/>
        <w:rPr>
          <w:sz w:val="24"/>
        </w:rPr>
      </w:pPr>
    </w:p>
    <w:p w14:paraId="7E6DF7E0" w14:textId="77777777" w:rsidR="00BA6181" w:rsidRDefault="00BA6181">
      <w:pPr>
        <w:keepNext/>
        <w:keepLines/>
        <w:jc w:val="both"/>
        <w:rPr>
          <w:sz w:val="24"/>
        </w:rPr>
        <w:sectPr w:rsidR="00BA6181">
          <w:footerReference w:type="default" r:id="rId7"/>
          <w:pgSz w:w="11907" w:h="16840" w:code="9"/>
          <w:pgMar w:top="567" w:right="567" w:bottom="567" w:left="567" w:header="284" w:footer="454" w:gutter="0"/>
          <w:cols w:space="720"/>
        </w:sectPr>
      </w:pPr>
    </w:p>
    <w:p w14:paraId="5BCB4396" w14:textId="47B379F1"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lastRenderedPageBreak/>
        <w:t>5°</w:t>
      </w:r>
      <w:r w:rsidR="00BA6181" w:rsidRPr="00CC72BE">
        <w:rPr>
          <w:b/>
          <w:sz w:val="32"/>
          <w:szCs w:val="32"/>
        </w:rPr>
        <w:t xml:space="preserve"> F</w:t>
      </w:r>
      <w:r w:rsidRPr="00CC72BE">
        <w:rPr>
          <w:b/>
          <w:sz w:val="32"/>
          <w:szCs w:val="32"/>
        </w:rPr>
        <w:t>ormatage des cellules</w:t>
      </w:r>
    </w:p>
    <w:p w14:paraId="1FECAB09" w14:textId="77777777" w:rsidR="00BA6181" w:rsidRDefault="00BA6181">
      <w:pPr>
        <w:keepNext/>
        <w:keepLines/>
        <w:jc w:val="both"/>
        <w:rPr>
          <w:sz w:val="24"/>
        </w:rPr>
      </w:pPr>
    </w:p>
    <w:p w14:paraId="556A2E11" w14:textId="77777777" w:rsidR="00BA6181" w:rsidRDefault="00BA6181">
      <w:pPr>
        <w:keepNext/>
        <w:keepLines/>
        <w:jc w:val="both"/>
        <w:rPr>
          <w:sz w:val="24"/>
        </w:rPr>
      </w:pPr>
      <w:r>
        <w:rPr>
          <w:sz w:val="24"/>
        </w:rPr>
        <w:t>Formater les cellules suivant le tableau ci-dessous :</w:t>
      </w:r>
    </w:p>
    <w:p w14:paraId="65762C0C" w14:textId="77777777" w:rsidR="00BA6181" w:rsidRDefault="00BA6181">
      <w:pPr>
        <w:keepNext/>
        <w:keepLines/>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1"/>
        <w:gridCol w:w="2183"/>
        <w:gridCol w:w="2183"/>
        <w:gridCol w:w="2183"/>
        <w:gridCol w:w="2552"/>
      </w:tblGrid>
      <w:tr w:rsidR="00BA6181" w14:paraId="14A0EEF7" w14:textId="77777777">
        <w:tc>
          <w:tcPr>
            <w:tcW w:w="1701" w:type="dxa"/>
            <w:tcBorders>
              <w:top w:val="single" w:sz="6" w:space="0" w:color="auto"/>
              <w:left w:val="single" w:sz="6" w:space="0" w:color="auto"/>
              <w:bottom w:val="single" w:sz="6" w:space="0" w:color="auto"/>
              <w:right w:val="single" w:sz="6" w:space="0" w:color="auto"/>
            </w:tcBorders>
          </w:tcPr>
          <w:p w14:paraId="0184BB74" w14:textId="77777777" w:rsidR="00BA6181" w:rsidRDefault="00BA6181">
            <w:pPr>
              <w:keepNext/>
              <w:keepLines/>
              <w:jc w:val="center"/>
              <w:rPr>
                <w:b/>
                <w:sz w:val="24"/>
              </w:rPr>
            </w:pPr>
          </w:p>
        </w:tc>
        <w:tc>
          <w:tcPr>
            <w:tcW w:w="2183" w:type="dxa"/>
            <w:tcBorders>
              <w:top w:val="single" w:sz="6" w:space="0" w:color="auto"/>
              <w:left w:val="single" w:sz="6" w:space="0" w:color="auto"/>
              <w:bottom w:val="single" w:sz="6" w:space="0" w:color="auto"/>
              <w:right w:val="single" w:sz="6" w:space="0" w:color="auto"/>
            </w:tcBorders>
          </w:tcPr>
          <w:p w14:paraId="5C18049D" w14:textId="77777777" w:rsidR="00BA6181" w:rsidRDefault="00BA6181">
            <w:pPr>
              <w:keepNext/>
              <w:keepLines/>
              <w:jc w:val="center"/>
              <w:rPr>
                <w:b/>
                <w:sz w:val="24"/>
              </w:rPr>
            </w:pPr>
            <w:r>
              <w:rPr>
                <w:b/>
                <w:sz w:val="24"/>
              </w:rPr>
              <w:t>Police de caractères</w:t>
            </w:r>
          </w:p>
        </w:tc>
        <w:tc>
          <w:tcPr>
            <w:tcW w:w="2183" w:type="dxa"/>
            <w:tcBorders>
              <w:top w:val="single" w:sz="6" w:space="0" w:color="auto"/>
              <w:left w:val="single" w:sz="6" w:space="0" w:color="auto"/>
              <w:bottom w:val="single" w:sz="6" w:space="0" w:color="auto"/>
              <w:right w:val="single" w:sz="6" w:space="0" w:color="auto"/>
            </w:tcBorders>
          </w:tcPr>
          <w:p w14:paraId="2075F313" w14:textId="77777777" w:rsidR="00BA6181" w:rsidRDefault="00BA6181">
            <w:pPr>
              <w:keepNext/>
              <w:keepLines/>
              <w:jc w:val="center"/>
              <w:rPr>
                <w:b/>
                <w:sz w:val="24"/>
              </w:rPr>
            </w:pPr>
            <w:r>
              <w:rPr>
                <w:b/>
                <w:sz w:val="24"/>
              </w:rPr>
              <w:t>Taille des caractères</w:t>
            </w:r>
          </w:p>
        </w:tc>
        <w:tc>
          <w:tcPr>
            <w:tcW w:w="2183" w:type="dxa"/>
            <w:tcBorders>
              <w:top w:val="single" w:sz="6" w:space="0" w:color="auto"/>
              <w:left w:val="single" w:sz="6" w:space="0" w:color="auto"/>
              <w:bottom w:val="single" w:sz="6" w:space="0" w:color="auto"/>
              <w:right w:val="single" w:sz="6" w:space="0" w:color="auto"/>
            </w:tcBorders>
          </w:tcPr>
          <w:p w14:paraId="67FADE64" w14:textId="77777777" w:rsidR="00BA6181" w:rsidRDefault="00BA6181">
            <w:pPr>
              <w:keepNext/>
              <w:keepLines/>
              <w:jc w:val="center"/>
              <w:rPr>
                <w:b/>
                <w:sz w:val="24"/>
              </w:rPr>
            </w:pPr>
            <w:r>
              <w:rPr>
                <w:b/>
                <w:sz w:val="24"/>
              </w:rPr>
              <w:t>Attributs</w:t>
            </w:r>
          </w:p>
        </w:tc>
        <w:tc>
          <w:tcPr>
            <w:tcW w:w="2552" w:type="dxa"/>
            <w:tcBorders>
              <w:top w:val="single" w:sz="6" w:space="0" w:color="auto"/>
              <w:left w:val="single" w:sz="6" w:space="0" w:color="auto"/>
              <w:bottom w:val="single" w:sz="6" w:space="0" w:color="auto"/>
              <w:right w:val="single" w:sz="6" w:space="0" w:color="auto"/>
            </w:tcBorders>
          </w:tcPr>
          <w:p w14:paraId="1E328EE7" w14:textId="77777777" w:rsidR="00BA6181" w:rsidRDefault="00BA6181">
            <w:pPr>
              <w:keepNext/>
              <w:keepLines/>
              <w:jc w:val="center"/>
              <w:rPr>
                <w:b/>
                <w:sz w:val="24"/>
              </w:rPr>
            </w:pPr>
            <w:r>
              <w:rPr>
                <w:b/>
                <w:sz w:val="24"/>
              </w:rPr>
              <w:t>Centrer</w:t>
            </w:r>
          </w:p>
        </w:tc>
      </w:tr>
      <w:tr w:rsidR="00BA6181" w14:paraId="3FC88BF1" w14:textId="77777777">
        <w:tc>
          <w:tcPr>
            <w:tcW w:w="1701" w:type="dxa"/>
            <w:tcBorders>
              <w:top w:val="single" w:sz="6" w:space="0" w:color="auto"/>
              <w:left w:val="single" w:sz="6" w:space="0" w:color="auto"/>
              <w:bottom w:val="single" w:sz="6" w:space="0" w:color="auto"/>
              <w:right w:val="single" w:sz="6" w:space="0" w:color="auto"/>
            </w:tcBorders>
          </w:tcPr>
          <w:p w14:paraId="7CFC324C" w14:textId="77777777" w:rsidR="00BA6181" w:rsidRDefault="00BA6181">
            <w:pPr>
              <w:keepNext/>
              <w:keepLines/>
              <w:jc w:val="center"/>
              <w:rPr>
                <w:b/>
                <w:sz w:val="24"/>
              </w:rPr>
            </w:pPr>
            <w:r>
              <w:rPr>
                <w:b/>
                <w:sz w:val="24"/>
              </w:rPr>
              <w:t>A1</w:t>
            </w:r>
          </w:p>
        </w:tc>
        <w:tc>
          <w:tcPr>
            <w:tcW w:w="2183" w:type="dxa"/>
            <w:tcBorders>
              <w:top w:val="single" w:sz="6" w:space="0" w:color="auto"/>
              <w:left w:val="single" w:sz="6" w:space="0" w:color="auto"/>
              <w:bottom w:val="single" w:sz="6" w:space="0" w:color="auto"/>
              <w:right w:val="single" w:sz="6" w:space="0" w:color="auto"/>
            </w:tcBorders>
          </w:tcPr>
          <w:p w14:paraId="72229321"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33734D34" w14:textId="77777777" w:rsidR="00BA6181" w:rsidRDefault="00BA6181">
            <w:pPr>
              <w:keepNext/>
              <w:keepLines/>
              <w:jc w:val="center"/>
              <w:rPr>
                <w:sz w:val="24"/>
              </w:rPr>
            </w:pPr>
            <w:r>
              <w:rPr>
                <w:sz w:val="24"/>
              </w:rPr>
              <w:t>16</w:t>
            </w:r>
          </w:p>
        </w:tc>
        <w:tc>
          <w:tcPr>
            <w:tcW w:w="2183" w:type="dxa"/>
            <w:tcBorders>
              <w:top w:val="single" w:sz="6" w:space="0" w:color="auto"/>
              <w:left w:val="single" w:sz="6" w:space="0" w:color="auto"/>
              <w:bottom w:val="single" w:sz="6" w:space="0" w:color="auto"/>
              <w:right w:val="single" w:sz="6" w:space="0" w:color="auto"/>
            </w:tcBorders>
          </w:tcPr>
          <w:p w14:paraId="6965933D" w14:textId="77777777" w:rsidR="00BA6181" w:rsidRDefault="00BA6181">
            <w:pPr>
              <w:keepNext/>
              <w:keepLines/>
              <w:jc w:val="center"/>
              <w:rPr>
                <w:sz w:val="24"/>
              </w:rPr>
            </w:pPr>
            <w:r>
              <w:rPr>
                <w:sz w:val="24"/>
              </w:rPr>
              <w:t>Gras</w:t>
            </w:r>
          </w:p>
        </w:tc>
        <w:tc>
          <w:tcPr>
            <w:tcW w:w="2552" w:type="dxa"/>
            <w:tcBorders>
              <w:top w:val="single" w:sz="6" w:space="0" w:color="auto"/>
              <w:left w:val="single" w:sz="6" w:space="0" w:color="auto"/>
              <w:bottom w:val="single" w:sz="6" w:space="0" w:color="auto"/>
              <w:right w:val="single" w:sz="6" w:space="0" w:color="auto"/>
            </w:tcBorders>
          </w:tcPr>
          <w:p w14:paraId="78CE72B5" w14:textId="77777777" w:rsidR="00BA6181" w:rsidRDefault="00BA6181" w:rsidP="00643DC7">
            <w:pPr>
              <w:keepNext/>
              <w:keepLines/>
              <w:numPr>
                <w:ilvl w:val="0"/>
                <w:numId w:val="8"/>
              </w:numPr>
              <w:rPr>
                <w:sz w:val="24"/>
              </w:rPr>
            </w:pPr>
            <w:r>
              <w:rPr>
                <w:sz w:val="24"/>
              </w:rPr>
              <w:t>Centrer sur plusieurs colonnes (A à F)</w:t>
            </w:r>
          </w:p>
          <w:p w14:paraId="23138B02" w14:textId="77777777" w:rsidR="00BA6181" w:rsidRDefault="00BA6181" w:rsidP="00643DC7">
            <w:pPr>
              <w:keepNext/>
              <w:keepLines/>
              <w:numPr>
                <w:ilvl w:val="0"/>
                <w:numId w:val="9"/>
              </w:numPr>
              <w:rPr>
                <w:sz w:val="24"/>
              </w:rPr>
            </w:pPr>
            <w:r>
              <w:rPr>
                <w:sz w:val="24"/>
              </w:rPr>
              <w:t>Centrer verticalement</w:t>
            </w:r>
          </w:p>
        </w:tc>
      </w:tr>
      <w:tr w:rsidR="00BA6181" w14:paraId="0F8D4E96" w14:textId="77777777">
        <w:tc>
          <w:tcPr>
            <w:tcW w:w="1701" w:type="dxa"/>
            <w:tcBorders>
              <w:top w:val="single" w:sz="6" w:space="0" w:color="auto"/>
              <w:left w:val="single" w:sz="6" w:space="0" w:color="auto"/>
              <w:bottom w:val="single" w:sz="6" w:space="0" w:color="auto"/>
              <w:right w:val="single" w:sz="6" w:space="0" w:color="auto"/>
            </w:tcBorders>
          </w:tcPr>
          <w:p w14:paraId="0BAD6995" w14:textId="77777777" w:rsidR="00BA6181" w:rsidRDefault="00BA6181">
            <w:pPr>
              <w:keepNext/>
              <w:keepLines/>
              <w:jc w:val="center"/>
              <w:rPr>
                <w:b/>
                <w:sz w:val="24"/>
              </w:rPr>
            </w:pPr>
            <w:r>
              <w:rPr>
                <w:b/>
                <w:sz w:val="24"/>
              </w:rPr>
              <w:t>A4</w:t>
            </w:r>
          </w:p>
        </w:tc>
        <w:tc>
          <w:tcPr>
            <w:tcW w:w="2183" w:type="dxa"/>
            <w:tcBorders>
              <w:top w:val="single" w:sz="6" w:space="0" w:color="auto"/>
              <w:left w:val="single" w:sz="6" w:space="0" w:color="auto"/>
              <w:bottom w:val="single" w:sz="6" w:space="0" w:color="auto"/>
              <w:right w:val="single" w:sz="6" w:space="0" w:color="auto"/>
            </w:tcBorders>
          </w:tcPr>
          <w:p w14:paraId="16B8221E"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31019A16"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258118E2" w14:textId="77777777" w:rsidR="00BA6181" w:rsidRDefault="00BA6181">
            <w:pPr>
              <w:keepNext/>
              <w:keepLines/>
              <w:jc w:val="center"/>
              <w:rPr>
                <w:sz w:val="24"/>
              </w:rPr>
            </w:pPr>
            <w:r>
              <w:rPr>
                <w:sz w:val="24"/>
              </w:rPr>
              <w:t>Gras</w:t>
            </w:r>
          </w:p>
        </w:tc>
        <w:tc>
          <w:tcPr>
            <w:tcW w:w="2552" w:type="dxa"/>
            <w:tcBorders>
              <w:top w:val="single" w:sz="6" w:space="0" w:color="auto"/>
              <w:left w:val="single" w:sz="6" w:space="0" w:color="auto"/>
              <w:bottom w:val="single" w:sz="6" w:space="0" w:color="auto"/>
              <w:right w:val="single" w:sz="6" w:space="0" w:color="auto"/>
            </w:tcBorders>
          </w:tcPr>
          <w:p w14:paraId="64A4563D" w14:textId="0A98703B" w:rsidR="00BA6181" w:rsidRDefault="00F627A1" w:rsidP="00643DC7">
            <w:pPr>
              <w:keepNext/>
              <w:keepLines/>
              <w:numPr>
                <w:ilvl w:val="0"/>
                <w:numId w:val="10"/>
              </w:numPr>
              <w:rPr>
                <w:sz w:val="24"/>
              </w:rPr>
            </w:pPr>
            <w:r>
              <w:rPr>
                <w:sz w:val="24"/>
              </w:rPr>
              <w:t>Fusionner A4</w:t>
            </w:r>
            <w:proofErr w:type="gramStart"/>
            <w:r>
              <w:rPr>
                <w:sz w:val="24"/>
              </w:rPr>
              <w:t> :A</w:t>
            </w:r>
            <w:proofErr w:type="gramEnd"/>
            <w:r>
              <w:rPr>
                <w:sz w:val="24"/>
              </w:rPr>
              <w:t>5 et c</w:t>
            </w:r>
            <w:r w:rsidR="00BA6181">
              <w:rPr>
                <w:sz w:val="24"/>
              </w:rPr>
              <w:t>entrer horizontalement</w:t>
            </w:r>
            <w:r>
              <w:rPr>
                <w:sz w:val="24"/>
              </w:rPr>
              <w:t xml:space="preserve"> et verticalement</w:t>
            </w:r>
          </w:p>
        </w:tc>
      </w:tr>
      <w:tr w:rsidR="00BA6181" w14:paraId="59780A8D" w14:textId="77777777">
        <w:tc>
          <w:tcPr>
            <w:tcW w:w="1701" w:type="dxa"/>
            <w:tcBorders>
              <w:top w:val="single" w:sz="6" w:space="0" w:color="auto"/>
              <w:left w:val="single" w:sz="6" w:space="0" w:color="auto"/>
              <w:bottom w:val="single" w:sz="6" w:space="0" w:color="auto"/>
              <w:right w:val="single" w:sz="6" w:space="0" w:color="auto"/>
            </w:tcBorders>
          </w:tcPr>
          <w:p w14:paraId="3B0C7D9A" w14:textId="77777777" w:rsidR="00BA6181" w:rsidRDefault="00BA6181">
            <w:pPr>
              <w:keepNext/>
              <w:keepLines/>
              <w:jc w:val="center"/>
              <w:rPr>
                <w:b/>
                <w:sz w:val="24"/>
              </w:rPr>
            </w:pPr>
            <w:r>
              <w:rPr>
                <w:b/>
                <w:sz w:val="24"/>
              </w:rPr>
              <w:t>B4</w:t>
            </w:r>
          </w:p>
        </w:tc>
        <w:tc>
          <w:tcPr>
            <w:tcW w:w="2183" w:type="dxa"/>
            <w:tcBorders>
              <w:top w:val="single" w:sz="6" w:space="0" w:color="auto"/>
              <w:left w:val="single" w:sz="6" w:space="0" w:color="auto"/>
              <w:bottom w:val="single" w:sz="6" w:space="0" w:color="auto"/>
              <w:right w:val="single" w:sz="6" w:space="0" w:color="auto"/>
            </w:tcBorders>
          </w:tcPr>
          <w:p w14:paraId="693B3DC2"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20BD19E3"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1196EE36" w14:textId="77777777" w:rsidR="00BA6181" w:rsidRDefault="00BA6181">
            <w:pPr>
              <w:keepNext/>
              <w:keepLines/>
              <w:jc w:val="center"/>
              <w:rPr>
                <w:sz w:val="24"/>
              </w:rPr>
            </w:pPr>
            <w:r>
              <w:rPr>
                <w:sz w:val="24"/>
              </w:rPr>
              <w:t>Gras</w:t>
            </w:r>
          </w:p>
        </w:tc>
        <w:tc>
          <w:tcPr>
            <w:tcW w:w="2552" w:type="dxa"/>
            <w:tcBorders>
              <w:top w:val="single" w:sz="6" w:space="0" w:color="auto"/>
              <w:left w:val="single" w:sz="6" w:space="0" w:color="auto"/>
              <w:bottom w:val="single" w:sz="6" w:space="0" w:color="auto"/>
              <w:right w:val="single" w:sz="6" w:space="0" w:color="auto"/>
            </w:tcBorders>
          </w:tcPr>
          <w:p w14:paraId="663D51CD" w14:textId="77777777" w:rsidR="00BA6181" w:rsidRDefault="00BA6181" w:rsidP="00643DC7">
            <w:pPr>
              <w:keepNext/>
              <w:keepLines/>
              <w:numPr>
                <w:ilvl w:val="0"/>
                <w:numId w:val="11"/>
              </w:numPr>
              <w:rPr>
                <w:sz w:val="24"/>
              </w:rPr>
            </w:pPr>
            <w:r>
              <w:rPr>
                <w:sz w:val="24"/>
              </w:rPr>
              <w:t>Centrer sur plusieurs colonnes (B à F)</w:t>
            </w:r>
          </w:p>
        </w:tc>
      </w:tr>
      <w:tr w:rsidR="00BA6181" w14:paraId="6E069E2B" w14:textId="77777777">
        <w:tc>
          <w:tcPr>
            <w:tcW w:w="1701" w:type="dxa"/>
            <w:tcBorders>
              <w:top w:val="single" w:sz="6" w:space="0" w:color="auto"/>
              <w:left w:val="single" w:sz="6" w:space="0" w:color="auto"/>
              <w:bottom w:val="single" w:sz="6" w:space="0" w:color="auto"/>
              <w:right w:val="single" w:sz="6" w:space="0" w:color="auto"/>
            </w:tcBorders>
          </w:tcPr>
          <w:p w14:paraId="6D399E55" w14:textId="77777777" w:rsidR="00BA6181" w:rsidRDefault="00BA6181">
            <w:pPr>
              <w:keepNext/>
              <w:keepLines/>
              <w:jc w:val="center"/>
              <w:rPr>
                <w:b/>
                <w:sz w:val="24"/>
              </w:rPr>
            </w:pPr>
            <w:r>
              <w:rPr>
                <w:b/>
                <w:sz w:val="24"/>
              </w:rPr>
              <w:t>B5 à F5</w:t>
            </w:r>
          </w:p>
        </w:tc>
        <w:tc>
          <w:tcPr>
            <w:tcW w:w="2183" w:type="dxa"/>
            <w:tcBorders>
              <w:top w:val="single" w:sz="6" w:space="0" w:color="auto"/>
              <w:left w:val="single" w:sz="6" w:space="0" w:color="auto"/>
              <w:bottom w:val="single" w:sz="6" w:space="0" w:color="auto"/>
              <w:right w:val="single" w:sz="6" w:space="0" w:color="auto"/>
            </w:tcBorders>
          </w:tcPr>
          <w:p w14:paraId="567C1E49"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72A2B6A6"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6746003A" w14:textId="77777777" w:rsidR="00BA6181" w:rsidRDefault="00BA6181">
            <w:pPr>
              <w:keepNext/>
              <w:keepLines/>
              <w:jc w:val="center"/>
              <w:rPr>
                <w:sz w:val="24"/>
              </w:rPr>
            </w:pPr>
            <w:r>
              <w:rPr>
                <w:sz w:val="24"/>
              </w:rPr>
              <w:t>Gras</w:t>
            </w:r>
          </w:p>
        </w:tc>
        <w:tc>
          <w:tcPr>
            <w:tcW w:w="2552" w:type="dxa"/>
            <w:tcBorders>
              <w:top w:val="single" w:sz="6" w:space="0" w:color="auto"/>
              <w:left w:val="single" w:sz="6" w:space="0" w:color="auto"/>
              <w:bottom w:val="single" w:sz="6" w:space="0" w:color="auto"/>
              <w:right w:val="single" w:sz="6" w:space="0" w:color="auto"/>
            </w:tcBorders>
          </w:tcPr>
          <w:p w14:paraId="0383B014" w14:textId="77777777" w:rsidR="00BA6181" w:rsidRDefault="00BA6181" w:rsidP="00643DC7">
            <w:pPr>
              <w:keepNext/>
              <w:keepLines/>
              <w:numPr>
                <w:ilvl w:val="0"/>
                <w:numId w:val="12"/>
              </w:numPr>
              <w:rPr>
                <w:sz w:val="24"/>
              </w:rPr>
            </w:pPr>
            <w:r>
              <w:rPr>
                <w:sz w:val="24"/>
              </w:rPr>
              <w:t>Centrer horizontalement</w:t>
            </w:r>
          </w:p>
        </w:tc>
      </w:tr>
      <w:tr w:rsidR="00BA6181" w14:paraId="761B3AB1" w14:textId="77777777">
        <w:tc>
          <w:tcPr>
            <w:tcW w:w="1701" w:type="dxa"/>
            <w:tcBorders>
              <w:top w:val="single" w:sz="6" w:space="0" w:color="auto"/>
              <w:left w:val="single" w:sz="6" w:space="0" w:color="auto"/>
              <w:bottom w:val="single" w:sz="6" w:space="0" w:color="auto"/>
              <w:right w:val="single" w:sz="6" w:space="0" w:color="auto"/>
            </w:tcBorders>
          </w:tcPr>
          <w:p w14:paraId="0EEECC96" w14:textId="77777777" w:rsidR="00BA6181" w:rsidRDefault="00BA6181">
            <w:pPr>
              <w:keepNext/>
              <w:keepLines/>
              <w:jc w:val="center"/>
              <w:rPr>
                <w:b/>
                <w:sz w:val="24"/>
              </w:rPr>
            </w:pPr>
            <w:r>
              <w:rPr>
                <w:b/>
                <w:sz w:val="24"/>
              </w:rPr>
              <w:t>A6 à A12</w:t>
            </w:r>
          </w:p>
        </w:tc>
        <w:tc>
          <w:tcPr>
            <w:tcW w:w="2183" w:type="dxa"/>
            <w:tcBorders>
              <w:top w:val="single" w:sz="6" w:space="0" w:color="auto"/>
              <w:left w:val="single" w:sz="6" w:space="0" w:color="auto"/>
              <w:bottom w:val="single" w:sz="6" w:space="0" w:color="auto"/>
              <w:right w:val="single" w:sz="6" w:space="0" w:color="auto"/>
            </w:tcBorders>
          </w:tcPr>
          <w:p w14:paraId="7A2B5ECB"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6CE09CD0"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7FECB632" w14:textId="77777777" w:rsidR="00BA6181" w:rsidRDefault="00BA6181">
            <w:pPr>
              <w:keepNext/>
              <w:keepLines/>
              <w:jc w:val="center"/>
              <w:rPr>
                <w:sz w:val="24"/>
              </w:rPr>
            </w:pPr>
            <w:r>
              <w:rPr>
                <w:sz w:val="24"/>
              </w:rPr>
              <w:t>Normal</w:t>
            </w:r>
          </w:p>
        </w:tc>
        <w:tc>
          <w:tcPr>
            <w:tcW w:w="2552" w:type="dxa"/>
            <w:tcBorders>
              <w:top w:val="single" w:sz="6" w:space="0" w:color="auto"/>
              <w:left w:val="single" w:sz="6" w:space="0" w:color="auto"/>
              <w:bottom w:val="single" w:sz="6" w:space="0" w:color="auto"/>
              <w:right w:val="single" w:sz="6" w:space="0" w:color="auto"/>
            </w:tcBorders>
          </w:tcPr>
          <w:p w14:paraId="371685E4" w14:textId="77777777" w:rsidR="00BA6181" w:rsidRDefault="00BA6181" w:rsidP="00643DC7">
            <w:pPr>
              <w:keepNext/>
              <w:keepLines/>
              <w:numPr>
                <w:ilvl w:val="0"/>
                <w:numId w:val="13"/>
              </w:numPr>
              <w:rPr>
                <w:sz w:val="24"/>
              </w:rPr>
            </w:pPr>
            <w:r>
              <w:rPr>
                <w:sz w:val="24"/>
              </w:rPr>
              <w:t>Non</w:t>
            </w:r>
          </w:p>
        </w:tc>
      </w:tr>
      <w:tr w:rsidR="00BA6181" w14:paraId="29BE5D3A" w14:textId="77777777">
        <w:tc>
          <w:tcPr>
            <w:tcW w:w="1701" w:type="dxa"/>
            <w:tcBorders>
              <w:top w:val="single" w:sz="6" w:space="0" w:color="auto"/>
              <w:left w:val="single" w:sz="6" w:space="0" w:color="auto"/>
              <w:bottom w:val="single" w:sz="6" w:space="0" w:color="auto"/>
              <w:right w:val="single" w:sz="6" w:space="0" w:color="auto"/>
            </w:tcBorders>
          </w:tcPr>
          <w:p w14:paraId="0DA7815B" w14:textId="77777777" w:rsidR="00BA6181" w:rsidRDefault="00BA6181">
            <w:pPr>
              <w:keepNext/>
              <w:keepLines/>
              <w:jc w:val="center"/>
              <w:rPr>
                <w:b/>
                <w:sz w:val="24"/>
              </w:rPr>
            </w:pPr>
            <w:r>
              <w:rPr>
                <w:b/>
                <w:sz w:val="24"/>
              </w:rPr>
              <w:t>B6 à E12</w:t>
            </w:r>
          </w:p>
        </w:tc>
        <w:tc>
          <w:tcPr>
            <w:tcW w:w="2183" w:type="dxa"/>
            <w:tcBorders>
              <w:top w:val="single" w:sz="6" w:space="0" w:color="auto"/>
              <w:left w:val="single" w:sz="6" w:space="0" w:color="auto"/>
              <w:bottom w:val="single" w:sz="6" w:space="0" w:color="auto"/>
              <w:right w:val="single" w:sz="6" w:space="0" w:color="auto"/>
            </w:tcBorders>
          </w:tcPr>
          <w:p w14:paraId="6E1A26A5"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7C4976AF"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295B0366" w14:textId="0084A1F3" w:rsidR="00BA6181" w:rsidRDefault="00F627A1">
            <w:pPr>
              <w:keepNext/>
              <w:keepLines/>
              <w:jc w:val="center"/>
              <w:rPr>
                <w:sz w:val="24"/>
              </w:rPr>
            </w:pPr>
            <w:r>
              <w:rPr>
                <w:sz w:val="24"/>
              </w:rPr>
              <w:t>Monétaire</w:t>
            </w:r>
            <w:r w:rsidR="00BA6181">
              <w:rPr>
                <w:sz w:val="24"/>
              </w:rPr>
              <w:t xml:space="preserve"> : </w:t>
            </w:r>
          </w:p>
          <w:p w14:paraId="239E2238" w14:textId="77777777" w:rsidR="00BA6181" w:rsidRDefault="00BA6181">
            <w:pPr>
              <w:keepNext/>
              <w:keepLines/>
              <w:jc w:val="center"/>
              <w:rPr>
                <w:sz w:val="24"/>
              </w:rPr>
            </w:pPr>
            <w:r>
              <w:rPr>
                <w:sz w:val="24"/>
              </w:rPr>
              <w:t># ##0,00 €</w:t>
            </w:r>
          </w:p>
        </w:tc>
        <w:tc>
          <w:tcPr>
            <w:tcW w:w="2552" w:type="dxa"/>
            <w:tcBorders>
              <w:top w:val="single" w:sz="6" w:space="0" w:color="auto"/>
              <w:left w:val="single" w:sz="6" w:space="0" w:color="auto"/>
              <w:bottom w:val="single" w:sz="6" w:space="0" w:color="auto"/>
              <w:right w:val="single" w:sz="6" w:space="0" w:color="auto"/>
            </w:tcBorders>
          </w:tcPr>
          <w:p w14:paraId="049380BC" w14:textId="77777777" w:rsidR="00BA6181" w:rsidRDefault="00BA6181" w:rsidP="00643DC7">
            <w:pPr>
              <w:keepNext/>
              <w:keepLines/>
              <w:numPr>
                <w:ilvl w:val="0"/>
                <w:numId w:val="14"/>
              </w:numPr>
              <w:rPr>
                <w:sz w:val="24"/>
              </w:rPr>
            </w:pPr>
            <w:r>
              <w:rPr>
                <w:sz w:val="24"/>
              </w:rPr>
              <w:t>Centrer horizontalement</w:t>
            </w:r>
          </w:p>
        </w:tc>
      </w:tr>
      <w:tr w:rsidR="00BA6181" w14:paraId="1E57BD55" w14:textId="77777777">
        <w:tc>
          <w:tcPr>
            <w:tcW w:w="1701" w:type="dxa"/>
            <w:tcBorders>
              <w:top w:val="single" w:sz="6" w:space="0" w:color="auto"/>
              <w:left w:val="single" w:sz="6" w:space="0" w:color="auto"/>
              <w:bottom w:val="single" w:sz="6" w:space="0" w:color="auto"/>
              <w:right w:val="single" w:sz="6" w:space="0" w:color="auto"/>
            </w:tcBorders>
          </w:tcPr>
          <w:p w14:paraId="070B4501" w14:textId="77777777" w:rsidR="00BA6181" w:rsidRDefault="00BA6181">
            <w:pPr>
              <w:keepNext/>
              <w:keepLines/>
              <w:jc w:val="center"/>
              <w:rPr>
                <w:b/>
                <w:sz w:val="24"/>
              </w:rPr>
            </w:pPr>
            <w:r>
              <w:rPr>
                <w:b/>
                <w:sz w:val="24"/>
              </w:rPr>
              <w:t>F6 à F12</w:t>
            </w:r>
          </w:p>
        </w:tc>
        <w:tc>
          <w:tcPr>
            <w:tcW w:w="2183" w:type="dxa"/>
            <w:tcBorders>
              <w:top w:val="single" w:sz="6" w:space="0" w:color="auto"/>
              <w:left w:val="single" w:sz="6" w:space="0" w:color="auto"/>
              <w:bottom w:val="single" w:sz="6" w:space="0" w:color="auto"/>
              <w:right w:val="single" w:sz="6" w:space="0" w:color="auto"/>
            </w:tcBorders>
          </w:tcPr>
          <w:p w14:paraId="5662DD0D"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29C72393"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57AC8ECD" w14:textId="77777777" w:rsidR="00BA6181" w:rsidRDefault="00BA6181">
            <w:pPr>
              <w:keepNext/>
              <w:keepLines/>
              <w:jc w:val="center"/>
              <w:rPr>
                <w:sz w:val="24"/>
              </w:rPr>
            </w:pPr>
            <w:r>
              <w:rPr>
                <w:sz w:val="24"/>
              </w:rPr>
              <w:t>Nombre : 0,00 %</w:t>
            </w:r>
          </w:p>
        </w:tc>
        <w:tc>
          <w:tcPr>
            <w:tcW w:w="2552" w:type="dxa"/>
            <w:tcBorders>
              <w:top w:val="single" w:sz="6" w:space="0" w:color="auto"/>
              <w:left w:val="single" w:sz="6" w:space="0" w:color="auto"/>
              <w:bottom w:val="single" w:sz="6" w:space="0" w:color="auto"/>
              <w:right w:val="single" w:sz="6" w:space="0" w:color="auto"/>
            </w:tcBorders>
          </w:tcPr>
          <w:p w14:paraId="11EF247E" w14:textId="77777777" w:rsidR="00BA6181" w:rsidRDefault="00BA6181" w:rsidP="00643DC7">
            <w:pPr>
              <w:keepNext/>
              <w:keepLines/>
              <w:numPr>
                <w:ilvl w:val="0"/>
                <w:numId w:val="15"/>
              </w:numPr>
              <w:rPr>
                <w:sz w:val="24"/>
              </w:rPr>
            </w:pPr>
            <w:r>
              <w:rPr>
                <w:sz w:val="24"/>
              </w:rPr>
              <w:t>Centrer horizontalement</w:t>
            </w:r>
          </w:p>
        </w:tc>
      </w:tr>
      <w:tr w:rsidR="00BA6181" w14:paraId="23DFB8E4" w14:textId="77777777">
        <w:tc>
          <w:tcPr>
            <w:tcW w:w="1701" w:type="dxa"/>
            <w:tcBorders>
              <w:top w:val="single" w:sz="6" w:space="0" w:color="auto"/>
              <w:left w:val="single" w:sz="6" w:space="0" w:color="auto"/>
              <w:bottom w:val="single" w:sz="6" w:space="0" w:color="auto"/>
              <w:right w:val="single" w:sz="6" w:space="0" w:color="auto"/>
            </w:tcBorders>
          </w:tcPr>
          <w:p w14:paraId="27072B44" w14:textId="77777777" w:rsidR="00BA6181" w:rsidRDefault="00BA6181">
            <w:pPr>
              <w:keepNext/>
              <w:keepLines/>
              <w:jc w:val="center"/>
              <w:rPr>
                <w:b/>
                <w:sz w:val="24"/>
              </w:rPr>
            </w:pPr>
            <w:r>
              <w:rPr>
                <w:b/>
                <w:sz w:val="24"/>
              </w:rPr>
              <w:t>A15 à A17</w:t>
            </w:r>
          </w:p>
        </w:tc>
        <w:tc>
          <w:tcPr>
            <w:tcW w:w="2183" w:type="dxa"/>
            <w:tcBorders>
              <w:top w:val="single" w:sz="6" w:space="0" w:color="auto"/>
              <w:left w:val="single" w:sz="6" w:space="0" w:color="auto"/>
              <w:bottom w:val="single" w:sz="6" w:space="0" w:color="auto"/>
              <w:right w:val="single" w:sz="6" w:space="0" w:color="auto"/>
            </w:tcBorders>
          </w:tcPr>
          <w:p w14:paraId="59138AD2" w14:textId="77777777" w:rsidR="00BA6181" w:rsidRDefault="00BA6181">
            <w:pPr>
              <w:keepNext/>
              <w:keepLines/>
              <w:jc w:val="center"/>
              <w:rPr>
                <w:sz w:val="24"/>
              </w:rPr>
            </w:pPr>
            <w:r>
              <w:rPr>
                <w:sz w:val="24"/>
              </w:rPr>
              <w:t>Times New Roman</w:t>
            </w:r>
          </w:p>
        </w:tc>
        <w:tc>
          <w:tcPr>
            <w:tcW w:w="2183" w:type="dxa"/>
            <w:tcBorders>
              <w:top w:val="single" w:sz="6" w:space="0" w:color="auto"/>
              <w:left w:val="single" w:sz="6" w:space="0" w:color="auto"/>
              <w:bottom w:val="single" w:sz="6" w:space="0" w:color="auto"/>
              <w:right w:val="single" w:sz="6" w:space="0" w:color="auto"/>
            </w:tcBorders>
          </w:tcPr>
          <w:p w14:paraId="5DC18031" w14:textId="77777777" w:rsidR="00BA6181" w:rsidRDefault="00BA6181">
            <w:pPr>
              <w:keepNext/>
              <w:keepLines/>
              <w:jc w:val="center"/>
              <w:rPr>
                <w:sz w:val="24"/>
              </w:rPr>
            </w:pPr>
            <w:r>
              <w:rPr>
                <w:sz w:val="24"/>
              </w:rPr>
              <w:t>12</w:t>
            </w:r>
          </w:p>
        </w:tc>
        <w:tc>
          <w:tcPr>
            <w:tcW w:w="2183" w:type="dxa"/>
            <w:tcBorders>
              <w:top w:val="single" w:sz="6" w:space="0" w:color="auto"/>
              <w:left w:val="single" w:sz="6" w:space="0" w:color="auto"/>
              <w:bottom w:val="single" w:sz="6" w:space="0" w:color="auto"/>
              <w:right w:val="single" w:sz="6" w:space="0" w:color="auto"/>
            </w:tcBorders>
          </w:tcPr>
          <w:p w14:paraId="635FB2D6" w14:textId="77777777" w:rsidR="00BA6181" w:rsidRDefault="00BA6181">
            <w:pPr>
              <w:keepNext/>
              <w:keepLines/>
              <w:jc w:val="center"/>
              <w:rPr>
                <w:sz w:val="24"/>
              </w:rPr>
            </w:pPr>
            <w:r>
              <w:rPr>
                <w:sz w:val="24"/>
              </w:rPr>
              <w:t>Italique</w:t>
            </w:r>
          </w:p>
        </w:tc>
        <w:tc>
          <w:tcPr>
            <w:tcW w:w="2552" w:type="dxa"/>
            <w:tcBorders>
              <w:top w:val="single" w:sz="6" w:space="0" w:color="auto"/>
              <w:left w:val="single" w:sz="6" w:space="0" w:color="auto"/>
              <w:bottom w:val="single" w:sz="6" w:space="0" w:color="auto"/>
              <w:right w:val="single" w:sz="6" w:space="0" w:color="auto"/>
            </w:tcBorders>
          </w:tcPr>
          <w:p w14:paraId="695CB02E" w14:textId="77777777" w:rsidR="00BA6181" w:rsidRDefault="00BA6181" w:rsidP="00643DC7">
            <w:pPr>
              <w:keepNext/>
              <w:keepLines/>
              <w:numPr>
                <w:ilvl w:val="0"/>
                <w:numId w:val="16"/>
              </w:numPr>
              <w:rPr>
                <w:sz w:val="24"/>
              </w:rPr>
            </w:pPr>
            <w:r>
              <w:rPr>
                <w:sz w:val="24"/>
              </w:rPr>
              <w:t>Non</w:t>
            </w:r>
          </w:p>
        </w:tc>
      </w:tr>
    </w:tbl>
    <w:p w14:paraId="58C4D70C" w14:textId="5504FFD9" w:rsidR="00BA6181" w:rsidRDefault="00BA6181" w:rsidP="00FF62D7">
      <w:pPr>
        <w:keepNext/>
        <w:keepLines/>
        <w:rPr>
          <w:b/>
          <w:sz w:val="24"/>
        </w:rPr>
      </w:pPr>
    </w:p>
    <w:p w14:paraId="3BD80F62" w14:textId="77777777" w:rsidR="00FF62D7" w:rsidRDefault="00FF62D7" w:rsidP="00FF62D7">
      <w:pPr>
        <w:keepNext/>
        <w:keepLines/>
        <w:rPr>
          <w:b/>
          <w:sz w:val="24"/>
        </w:rPr>
      </w:pPr>
    </w:p>
    <w:p w14:paraId="127AC77F" w14:textId="28201E7E" w:rsidR="00BA6181" w:rsidRPr="00CC72BE" w:rsidRDefault="00FF62D7" w:rsidP="00FF62D7">
      <w:pPr>
        <w:keepNext/>
        <w:keepLines/>
        <w:pBdr>
          <w:top w:val="single" w:sz="6" w:space="1" w:color="auto"/>
          <w:left w:val="single" w:sz="6" w:space="1" w:color="auto"/>
          <w:bottom w:val="single" w:sz="6" w:space="1" w:color="auto"/>
          <w:right w:val="single" w:sz="6" w:space="1" w:color="auto"/>
        </w:pBdr>
        <w:shd w:val="pct30" w:color="auto" w:fill="auto"/>
        <w:rPr>
          <w:b/>
          <w:sz w:val="32"/>
          <w:szCs w:val="32"/>
        </w:rPr>
      </w:pPr>
      <w:r w:rsidRPr="00CC72BE">
        <w:rPr>
          <w:b/>
          <w:sz w:val="32"/>
          <w:szCs w:val="32"/>
        </w:rPr>
        <w:t>6°</w:t>
      </w:r>
      <w:r w:rsidR="00BA6181" w:rsidRPr="00CC72BE">
        <w:rPr>
          <w:b/>
          <w:sz w:val="32"/>
          <w:szCs w:val="32"/>
        </w:rPr>
        <w:t xml:space="preserve"> E</w:t>
      </w:r>
      <w:r w:rsidRPr="00CC72BE">
        <w:rPr>
          <w:b/>
          <w:sz w:val="32"/>
          <w:szCs w:val="32"/>
        </w:rPr>
        <w:t>laboration du cadre du tableau</w:t>
      </w:r>
    </w:p>
    <w:p w14:paraId="0B440857" w14:textId="77777777" w:rsidR="00BA6181" w:rsidRDefault="00BA6181">
      <w:pPr>
        <w:keepNext/>
        <w:keepLines/>
        <w:jc w:val="both"/>
        <w:rPr>
          <w:sz w:val="24"/>
        </w:rPr>
      </w:pPr>
    </w:p>
    <w:p w14:paraId="4C00A3BB" w14:textId="77777777" w:rsidR="00BA6181" w:rsidRDefault="00BA6181">
      <w:pPr>
        <w:keepNext/>
        <w:keepLines/>
        <w:jc w:val="both"/>
        <w:rPr>
          <w:sz w:val="24"/>
        </w:rPr>
      </w:pPr>
      <w:r>
        <w:rPr>
          <w:sz w:val="24"/>
        </w:rPr>
        <w:t>Elaborer le cadre du tableau (voir le tableau en annexe1).</w:t>
      </w:r>
    </w:p>
    <w:p w14:paraId="4F962AA1" w14:textId="691B509B" w:rsidR="00BA6181" w:rsidRDefault="00BA6181">
      <w:pPr>
        <w:keepNext/>
        <w:keepLines/>
        <w:jc w:val="both"/>
        <w:rPr>
          <w:sz w:val="24"/>
        </w:rPr>
      </w:pPr>
    </w:p>
    <w:p w14:paraId="57F02844" w14:textId="77777777" w:rsidR="00FF62D7" w:rsidRDefault="00FF62D7">
      <w:pPr>
        <w:keepNext/>
        <w:keepLines/>
        <w:jc w:val="both"/>
        <w:rPr>
          <w:sz w:val="24"/>
        </w:rPr>
      </w:pPr>
    </w:p>
    <w:p w14:paraId="4EEE3954" w14:textId="4DC9CF44" w:rsidR="00BA6181" w:rsidRPr="00CC72BE" w:rsidRDefault="00FF62D7" w:rsidP="00FF62D7">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7°</w:t>
      </w:r>
      <w:r w:rsidR="00BA6181" w:rsidRPr="00CC72BE">
        <w:rPr>
          <w:b/>
          <w:sz w:val="32"/>
          <w:szCs w:val="32"/>
        </w:rPr>
        <w:t xml:space="preserve"> S</w:t>
      </w:r>
      <w:r w:rsidRPr="00CC72BE">
        <w:rPr>
          <w:b/>
          <w:sz w:val="32"/>
          <w:szCs w:val="32"/>
        </w:rPr>
        <w:t>aisie des formules de calculs</w:t>
      </w:r>
    </w:p>
    <w:p w14:paraId="241A395D" w14:textId="77777777" w:rsidR="00BA6181" w:rsidRDefault="00BA6181">
      <w:pPr>
        <w:keepNext/>
        <w:keepLines/>
        <w:jc w:val="both"/>
        <w:rPr>
          <w:sz w:val="24"/>
        </w:rPr>
      </w:pPr>
    </w:p>
    <w:p w14:paraId="1D176334" w14:textId="6FAA4C30" w:rsidR="00BA6181" w:rsidRDefault="00BA6181">
      <w:pPr>
        <w:keepNext/>
        <w:keepLines/>
        <w:jc w:val="both"/>
        <w:rPr>
          <w:sz w:val="24"/>
        </w:rPr>
      </w:pPr>
      <w:r>
        <w:rPr>
          <w:sz w:val="24"/>
        </w:rPr>
        <w:t>A partir du tableau annexe</w:t>
      </w:r>
      <w:r w:rsidR="00FF62D7">
        <w:rPr>
          <w:sz w:val="24"/>
        </w:rPr>
        <w:t xml:space="preserve"> 1</w:t>
      </w:r>
      <w:r>
        <w:rPr>
          <w:sz w:val="24"/>
        </w:rPr>
        <w:t>, saisir les formules de calculs.</w:t>
      </w:r>
    </w:p>
    <w:p w14:paraId="25458122" w14:textId="3345B05D" w:rsidR="00BA6181" w:rsidRDefault="00BA6181">
      <w:pPr>
        <w:keepNext/>
        <w:keepLines/>
        <w:jc w:val="both"/>
        <w:rPr>
          <w:sz w:val="24"/>
        </w:rPr>
      </w:pPr>
    </w:p>
    <w:p w14:paraId="138BBCB3" w14:textId="77777777" w:rsidR="00FF62D7" w:rsidRDefault="00FF62D7">
      <w:pPr>
        <w:keepNext/>
        <w:keepLines/>
        <w:jc w:val="both"/>
        <w:rPr>
          <w:sz w:val="24"/>
        </w:rPr>
      </w:pPr>
    </w:p>
    <w:p w14:paraId="7677B483" w14:textId="56D47385" w:rsidR="00BA6181" w:rsidRPr="00CC72BE" w:rsidRDefault="00FF62D7" w:rsidP="00CC72BE">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8°</w:t>
      </w:r>
      <w:r w:rsidR="00BA6181" w:rsidRPr="00CC72BE">
        <w:rPr>
          <w:b/>
          <w:sz w:val="32"/>
          <w:szCs w:val="32"/>
        </w:rPr>
        <w:t xml:space="preserve"> S</w:t>
      </w:r>
      <w:r w:rsidRPr="00CC72BE">
        <w:rPr>
          <w:b/>
          <w:sz w:val="32"/>
          <w:szCs w:val="32"/>
        </w:rPr>
        <w:t>aisie des CA des vendeurs</w:t>
      </w:r>
    </w:p>
    <w:p w14:paraId="69550A83" w14:textId="77777777" w:rsidR="00BA6181" w:rsidRDefault="00BA6181">
      <w:pPr>
        <w:keepNext/>
        <w:keepLines/>
        <w:jc w:val="both"/>
        <w:rPr>
          <w:sz w:val="24"/>
        </w:rPr>
      </w:pPr>
    </w:p>
    <w:p w14:paraId="7E81266B" w14:textId="77777777" w:rsidR="00BA6181" w:rsidRDefault="00882B4A">
      <w:pPr>
        <w:keepNext/>
        <w:keepLines/>
        <w:jc w:val="both"/>
        <w:rPr>
          <w:sz w:val="24"/>
        </w:rPr>
      </w:pPr>
      <w:r>
        <w:rPr>
          <w:sz w:val="24"/>
        </w:rPr>
        <w:t>A partir du tableau annexe</w:t>
      </w:r>
      <w:r w:rsidR="00BA6181">
        <w:rPr>
          <w:sz w:val="24"/>
        </w:rPr>
        <w:t>, saisir les CA mensuels pour chaque vendeur.</w:t>
      </w:r>
    </w:p>
    <w:p w14:paraId="3BABC71D" w14:textId="72D2DB7E" w:rsidR="00BA6181" w:rsidRDefault="00BA6181">
      <w:pPr>
        <w:keepNext/>
        <w:keepLines/>
        <w:jc w:val="both"/>
        <w:rPr>
          <w:sz w:val="24"/>
        </w:rPr>
      </w:pPr>
    </w:p>
    <w:p w14:paraId="1E3B6105" w14:textId="77777777" w:rsidR="00FF62D7" w:rsidRDefault="00FF62D7">
      <w:pPr>
        <w:keepNext/>
        <w:keepLines/>
        <w:jc w:val="both"/>
        <w:rPr>
          <w:sz w:val="24"/>
        </w:rPr>
      </w:pPr>
    </w:p>
    <w:p w14:paraId="48028145" w14:textId="0308458F" w:rsidR="00BA6181" w:rsidRPr="00CC72BE" w:rsidRDefault="00CC72BE" w:rsidP="00CC72BE">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9°</w:t>
      </w:r>
      <w:r w:rsidR="00BA6181" w:rsidRPr="00CC72BE">
        <w:rPr>
          <w:b/>
          <w:sz w:val="32"/>
          <w:szCs w:val="32"/>
        </w:rPr>
        <w:t xml:space="preserve"> M</w:t>
      </w:r>
      <w:r w:rsidRPr="00CC72BE">
        <w:rPr>
          <w:b/>
          <w:sz w:val="32"/>
          <w:szCs w:val="32"/>
        </w:rPr>
        <w:t>ise en page du document</w:t>
      </w:r>
    </w:p>
    <w:p w14:paraId="232616D3" w14:textId="77777777" w:rsidR="00BA6181" w:rsidRDefault="00BA6181">
      <w:pPr>
        <w:keepNext/>
        <w:keepLines/>
        <w:jc w:val="both"/>
        <w:rPr>
          <w:sz w:val="24"/>
        </w:rPr>
      </w:pPr>
    </w:p>
    <w:p w14:paraId="07465F91" w14:textId="77777777" w:rsidR="00BA6181" w:rsidRDefault="00BA6181">
      <w:pPr>
        <w:keepNext/>
        <w:keepLines/>
        <w:jc w:val="both"/>
        <w:rPr>
          <w:sz w:val="24"/>
        </w:rPr>
      </w:pPr>
      <w:r>
        <w:rPr>
          <w:sz w:val="24"/>
        </w:rPr>
        <w:t>Mise en page :</w:t>
      </w:r>
    </w:p>
    <w:p w14:paraId="31CCF905" w14:textId="77777777" w:rsidR="00BA6181" w:rsidRDefault="00BA6181" w:rsidP="00643DC7">
      <w:pPr>
        <w:keepNext/>
        <w:keepLines/>
        <w:numPr>
          <w:ilvl w:val="0"/>
          <w:numId w:val="17"/>
        </w:numPr>
        <w:jc w:val="both"/>
        <w:rPr>
          <w:sz w:val="24"/>
        </w:rPr>
      </w:pPr>
      <w:proofErr w:type="gramStart"/>
      <w:r>
        <w:rPr>
          <w:sz w:val="24"/>
        </w:rPr>
        <w:t>sens</w:t>
      </w:r>
      <w:proofErr w:type="gramEnd"/>
      <w:r>
        <w:rPr>
          <w:sz w:val="24"/>
        </w:rPr>
        <w:t xml:space="preserve"> de l’impression : paysage</w:t>
      </w:r>
    </w:p>
    <w:p w14:paraId="1F7A0943" w14:textId="767DE8A2" w:rsidR="00BA6181" w:rsidRDefault="00BA6181" w:rsidP="00643DC7">
      <w:pPr>
        <w:keepNext/>
        <w:keepLines/>
        <w:numPr>
          <w:ilvl w:val="0"/>
          <w:numId w:val="18"/>
        </w:numPr>
        <w:jc w:val="both"/>
        <w:rPr>
          <w:sz w:val="24"/>
        </w:rPr>
      </w:pPr>
      <w:proofErr w:type="gramStart"/>
      <w:r>
        <w:rPr>
          <w:sz w:val="24"/>
        </w:rPr>
        <w:t>centrer</w:t>
      </w:r>
      <w:proofErr w:type="gramEnd"/>
      <w:r>
        <w:rPr>
          <w:sz w:val="24"/>
        </w:rPr>
        <w:t xml:space="preserve"> horizontalement</w:t>
      </w:r>
      <w:r w:rsidR="00FF62D7">
        <w:rPr>
          <w:sz w:val="24"/>
        </w:rPr>
        <w:t xml:space="preserve"> la page</w:t>
      </w:r>
    </w:p>
    <w:p w14:paraId="27C21E04" w14:textId="77777777" w:rsidR="00BA6181" w:rsidRDefault="00BA6181" w:rsidP="00643DC7">
      <w:pPr>
        <w:keepNext/>
        <w:keepLines/>
        <w:numPr>
          <w:ilvl w:val="0"/>
          <w:numId w:val="19"/>
        </w:numPr>
        <w:jc w:val="both"/>
        <w:rPr>
          <w:sz w:val="24"/>
        </w:rPr>
      </w:pPr>
      <w:proofErr w:type="gramStart"/>
      <w:r>
        <w:rPr>
          <w:sz w:val="24"/>
        </w:rPr>
        <w:t>marge</w:t>
      </w:r>
      <w:proofErr w:type="gramEnd"/>
      <w:r>
        <w:rPr>
          <w:sz w:val="24"/>
        </w:rPr>
        <w:t xml:space="preserve"> du haut : </w:t>
      </w:r>
      <w:smartTag w:uri="urn:schemas-microsoft-com:office:smarttags" w:element="metricconverter">
        <w:smartTagPr>
          <w:attr w:name="ProductID" w:val="1.5 cm"/>
        </w:smartTagPr>
        <w:r>
          <w:rPr>
            <w:sz w:val="24"/>
          </w:rPr>
          <w:t>1.5 cm</w:t>
        </w:r>
      </w:smartTag>
    </w:p>
    <w:p w14:paraId="5D064EA7" w14:textId="77777777" w:rsidR="00BA6181" w:rsidRDefault="00BA6181" w:rsidP="00643DC7">
      <w:pPr>
        <w:keepNext/>
        <w:keepLines/>
        <w:numPr>
          <w:ilvl w:val="0"/>
          <w:numId w:val="20"/>
        </w:numPr>
        <w:jc w:val="both"/>
        <w:rPr>
          <w:sz w:val="24"/>
        </w:rPr>
      </w:pPr>
      <w:proofErr w:type="gramStart"/>
      <w:r>
        <w:rPr>
          <w:sz w:val="24"/>
        </w:rPr>
        <w:t>marge</w:t>
      </w:r>
      <w:proofErr w:type="gramEnd"/>
      <w:r>
        <w:rPr>
          <w:sz w:val="24"/>
        </w:rPr>
        <w:t xml:space="preserve"> du bas : </w:t>
      </w:r>
      <w:smartTag w:uri="urn:schemas-microsoft-com:office:smarttags" w:element="metricconverter">
        <w:smartTagPr>
          <w:attr w:name="ProductID" w:val="1.5 cm"/>
        </w:smartTagPr>
        <w:r>
          <w:rPr>
            <w:sz w:val="24"/>
          </w:rPr>
          <w:t>1.5 cm</w:t>
        </w:r>
      </w:smartTag>
    </w:p>
    <w:p w14:paraId="56043648" w14:textId="77777777" w:rsidR="00BA6181" w:rsidRDefault="00BA6181" w:rsidP="00643DC7">
      <w:pPr>
        <w:keepNext/>
        <w:keepLines/>
        <w:numPr>
          <w:ilvl w:val="0"/>
          <w:numId w:val="21"/>
        </w:numPr>
        <w:jc w:val="both"/>
        <w:rPr>
          <w:sz w:val="24"/>
        </w:rPr>
      </w:pPr>
      <w:proofErr w:type="gramStart"/>
      <w:r>
        <w:rPr>
          <w:sz w:val="24"/>
        </w:rPr>
        <w:t>marge</w:t>
      </w:r>
      <w:proofErr w:type="gramEnd"/>
      <w:r>
        <w:rPr>
          <w:sz w:val="24"/>
        </w:rPr>
        <w:t xml:space="preserve"> de droite : </w:t>
      </w:r>
      <w:smartTag w:uri="urn:schemas-microsoft-com:office:smarttags" w:element="metricconverter">
        <w:smartTagPr>
          <w:attr w:name="ProductID" w:val="0 cm"/>
        </w:smartTagPr>
        <w:r>
          <w:rPr>
            <w:sz w:val="24"/>
          </w:rPr>
          <w:t>0 cm</w:t>
        </w:r>
      </w:smartTag>
    </w:p>
    <w:p w14:paraId="7AA34B48" w14:textId="77777777" w:rsidR="00BA6181" w:rsidRDefault="00BA6181" w:rsidP="00643DC7">
      <w:pPr>
        <w:keepNext/>
        <w:keepLines/>
        <w:numPr>
          <w:ilvl w:val="0"/>
          <w:numId w:val="22"/>
        </w:numPr>
        <w:jc w:val="both"/>
        <w:rPr>
          <w:sz w:val="24"/>
        </w:rPr>
      </w:pPr>
      <w:proofErr w:type="gramStart"/>
      <w:r>
        <w:rPr>
          <w:sz w:val="24"/>
        </w:rPr>
        <w:t>marge</w:t>
      </w:r>
      <w:proofErr w:type="gramEnd"/>
      <w:r>
        <w:rPr>
          <w:sz w:val="24"/>
        </w:rPr>
        <w:t xml:space="preserve"> de gauche : </w:t>
      </w:r>
      <w:smartTag w:uri="urn:schemas-microsoft-com:office:smarttags" w:element="metricconverter">
        <w:smartTagPr>
          <w:attr w:name="ProductID" w:val="0 cm"/>
        </w:smartTagPr>
        <w:r>
          <w:rPr>
            <w:sz w:val="24"/>
          </w:rPr>
          <w:t>0 cm</w:t>
        </w:r>
      </w:smartTag>
    </w:p>
    <w:p w14:paraId="4A18EBAE" w14:textId="77777777" w:rsidR="00BA6181" w:rsidRDefault="00BA6181" w:rsidP="00643DC7">
      <w:pPr>
        <w:keepNext/>
        <w:keepLines/>
        <w:numPr>
          <w:ilvl w:val="0"/>
          <w:numId w:val="24"/>
        </w:numPr>
        <w:jc w:val="both"/>
        <w:rPr>
          <w:sz w:val="24"/>
        </w:rPr>
      </w:pPr>
      <w:proofErr w:type="gramStart"/>
      <w:r>
        <w:rPr>
          <w:sz w:val="24"/>
        </w:rPr>
        <w:t>enlever</w:t>
      </w:r>
      <w:proofErr w:type="gramEnd"/>
      <w:r>
        <w:rPr>
          <w:sz w:val="24"/>
        </w:rPr>
        <w:t xml:space="preserve"> les en-têtes et les pieds de pages</w:t>
      </w:r>
    </w:p>
    <w:p w14:paraId="39165677" w14:textId="77777777" w:rsidR="00BA6181" w:rsidRDefault="00BA6181">
      <w:pPr>
        <w:keepNext/>
        <w:keepLines/>
        <w:pBdr>
          <w:top w:val="single" w:sz="6" w:space="1" w:color="auto" w:shadow="1"/>
          <w:left w:val="single" w:sz="6" w:space="1" w:color="auto" w:shadow="1"/>
          <w:bottom w:val="single" w:sz="6" w:space="1" w:color="auto" w:shadow="1"/>
          <w:right w:val="single" w:sz="6" w:space="1" w:color="auto" w:shadow="1"/>
        </w:pBdr>
        <w:shd w:val="pct30" w:color="auto" w:fill="auto"/>
        <w:jc w:val="center"/>
        <w:rPr>
          <w:b/>
          <w:sz w:val="28"/>
        </w:rPr>
        <w:sectPr w:rsidR="00BA6181">
          <w:pgSz w:w="11907" w:h="16840" w:code="9"/>
          <w:pgMar w:top="567" w:right="567" w:bottom="567" w:left="567" w:header="284" w:footer="454" w:gutter="0"/>
          <w:cols w:space="720"/>
        </w:sectPr>
      </w:pPr>
    </w:p>
    <w:p w14:paraId="28FFEE6C" w14:textId="7EDABD3F" w:rsidR="00BA6181" w:rsidRPr="00CC72BE" w:rsidRDefault="00CC72BE" w:rsidP="00CC72BE">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lastRenderedPageBreak/>
        <w:t>10°</w:t>
      </w:r>
      <w:r w:rsidR="00BA6181" w:rsidRPr="00CC72BE">
        <w:rPr>
          <w:b/>
          <w:sz w:val="32"/>
          <w:szCs w:val="32"/>
        </w:rPr>
        <w:t xml:space="preserve"> S</w:t>
      </w:r>
      <w:r w:rsidRPr="00CC72BE">
        <w:rPr>
          <w:b/>
          <w:sz w:val="32"/>
          <w:szCs w:val="32"/>
        </w:rPr>
        <w:t>auvegarde du fichier</w:t>
      </w:r>
    </w:p>
    <w:p w14:paraId="7D6A5AE1" w14:textId="77777777" w:rsidR="00BA6181" w:rsidRDefault="00BA6181">
      <w:pPr>
        <w:keepNext/>
        <w:keepLines/>
        <w:jc w:val="both"/>
        <w:rPr>
          <w:sz w:val="24"/>
        </w:rPr>
      </w:pPr>
    </w:p>
    <w:p w14:paraId="742D6C09" w14:textId="77777777" w:rsidR="00BA6181" w:rsidRDefault="00BA6181">
      <w:pPr>
        <w:keepNext/>
        <w:keepLines/>
        <w:jc w:val="both"/>
        <w:rPr>
          <w:sz w:val="24"/>
        </w:rPr>
      </w:pPr>
      <w:r>
        <w:rPr>
          <w:sz w:val="24"/>
        </w:rPr>
        <w:t>Faire une dernière sauvegarde du fichier.</w:t>
      </w:r>
    </w:p>
    <w:p w14:paraId="0D9690AE" w14:textId="575278F3" w:rsidR="00BA6181" w:rsidRDefault="00BA6181">
      <w:pPr>
        <w:keepNext/>
        <w:keepLines/>
        <w:jc w:val="both"/>
        <w:rPr>
          <w:sz w:val="24"/>
        </w:rPr>
      </w:pPr>
    </w:p>
    <w:p w14:paraId="11F6E3E9" w14:textId="77777777" w:rsidR="00FF62D7" w:rsidRDefault="00FF62D7">
      <w:pPr>
        <w:keepNext/>
        <w:keepLines/>
        <w:jc w:val="both"/>
        <w:rPr>
          <w:sz w:val="24"/>
        </w:rPr>
      </w:pPr>
    </w:p>
    <w:p w14:paraId="64391CFB" w14:textId="44782D62" w:rsidR="00BA6181" w:rsidRPr="00CC72BE" w:rsidRDefault="00CC72BE" w:rsidP="00CC72BE">
      <w:pPr>
        <w:keepNext/>
        <w:keepLines/>
        <w:pBdr>
          <w:top w:val="single" w:sz="6" w:space="1" w:color="auto" w:shadow="1"/>
          <w:left w:val="single" w:sz="6" w:space="1" w:color="auto" w:shadow="1"/>
          <w:bottom w:val="single" w:sz="6" w:space="1" w:color="auto" w:shadow="1"/>
          <w:right w:val="single" w:sz="6" w:space="1" w:color="auto" w:shadow="1"/>
        </w:pBdr>
        <w:shd w:val="pct30" w:color="auto" w:fill="auto"/>
        <w:rPr>
          <w:b/>
          <w:sz w:val="32"/>
          <w:szCs w:val="32"/>
        </w:rPr>
      </w:pPr>
      <w:r w:rsidRPr="00CC72BE">
        <w:rPr>
          <w:b/>
          <w:sz w:val="32"/>
          <w:szCs w:val="32"/>
        </w:rPr>
        <w:t>11°</w:t>
      </w:r>
      <w:r w:rsidR="00BA6181" w:rsidRPr="00CC72BE">
        <w:rPr>
          <w:b/>
          <w:sz w:val="32"/>
          <w:szCs w:val="32"/>
        </w:rPr>
        <w:t xml:space="preserve"> </w:t>
      </w:r>
      <w:r w:rsidR="00FF62D7" w:rsidRPr="00CC72BE">
        <w:rPr>
          <w:b/>
          <w:sz w:val="32"/>
          <w:szCs w:val="32"/>
        </w:rPr>
        <w:t>A</w:t>
      </w:r>
      <w:r w:rsidRPr="00CC72BE">
        <w:rPr>
          <w:b/>
          <w:sz w:val="32"/>
          <w:szCs w:val="32"/>
        </w:rPr>
        <w:t>perçu avant impression</w:t>
      </w:r>
    </w:p>
    <w:p w14:paraId="7E19A4BE" w14:textId="77777777" w:rsidR="00BA6181" w:rsidRDefault="00BA6181">
      <w:pPr>
        <w:keepNext/>
        <w:keepLines/>
        <w:jc w:val="both"/>
        <w:rPr>
          <w:sz w:val="24"/>
        </w:rPr>
      </w:pPr>
    </w:p>
    <w:p w14:paraId="38D20BE1" w14:textId="0E23F2D1" w:rsidR="00BA6181" w:rsidRDefault="00BA6181">
      <w:pPr>
        <w:keepNext/>
        <w:keepLines/>
        <w:jc w:val="both"/>
        <w:rPr>
          <w:sz w:val="24"/>
        </w:rPr>
      </w:pPr>
      <w:r>
        <w:rPr>
          <w:sz w:val="24"/>
        </w:rPr>
        <w:t>Faire un aperçu avant impression</w:t>
      </w:r>
    </w:p>
    <w:p w14:paraId="388DECF1" w14:textId="77777777" w:rsidR="00F627A1" w:rsidRDefault="00F627A1">
      <w:pPr>
        <w:keepNext/>
        <w:keepLines/>
        <w:jc w:val="both"/>
        <w:rPr>
          <w:sz w:val="24"/>
        </w:rPr>
      </w:pPr>
    </w:p>
    <w:p w14:paraId="02CC99EB" w14:textId="77777777" w:rsidR="00F627A1" w:rsidRDefault="00F627A1">
      <w:pPr>
        <w:keepNext/>
        <w:keepLines/>
        <w:jc w:val="both"/>
        <w:rPr>
          <w:sz w:val="24"/>
        </w:rPr>
      </w:pPr>
    </w:p>
    <w:p w14:paraId="7F51F4D9" w14:textId="77777777" w:rsidR="00F627A1" w:rsidRDefault="00F627A1">
      <w:pPr>
        <w:keepNext/>
        <w:keepLines/>
        <w:jc w:val="both"/>
        <w:rPr>
          <w:sz w:val="24"/>
        </w:rPr>
      </w:pPr>
    </w:p>
    <w:p w14:paraId="3F39E262" w14:textId="77777777" w:rsidR="00F627A1" w:rsidRDefault="00F627A1">
      <w:pPr>
        <w:keepNext/>
        <w:keepLines/>
        <w:jc w:val="both"/>
        <w:rPr>
          <w:sz w:val="24"/>
        </w:rPr>
      </w:pPr>
    </w:p>
    <w:p w14:paraId="0570FDE1" w14:textId="044E6E64" w:rsidR="00F627A1" w:rsidRPr="00FF62D7" w:rsidRDefault="00F627A1">
      <w:pPr>
        <w:keepNext/>
        <w:keepLines/>
        <w:jc w:val="both"/>
        <w:rPr>
          <w:b/>
          <w:bCs/>
          <w:sz w:val="24"/>
          <w:u w:val="single"/>
        </w:rPr>
      </w:pPr>
      <w:r w:rsidRPr="00FF62D7">
        <w:rPr>
          <w:b/>
          <w:bCs/>
          <w:sz w:val="24"/>
          <w:u w:val="single"/>
        </w:rPr>
        <w:t>Annexe 1</w:t>
      </w:r>
    </w:p>
    <w:p w14:paraId="6D1E7E24" w14:textId="2AAE8D57" w:rsidR="00BA6181" w:rsidRDefault="00F734AF">
      <w:pPr>
        <w:keepNext/>
        <w:keepLines/>
        <w:jc w:val="both"/>
        <w:rPr>
          <w:sz w:val="24"/>
        </w:rPr>
      </w:pPr>
      <w:r>
        <w:rPr>
          <w:noProof/>
        </w:rPr>
        <w:pict w14:anchorId="75002C54">
          <v:rect id="_x0000_s1042" style="position:absolute;left:0;text-align:left;margin-left:482.8pt;margin-top:122.75pt;width:50.6pt;height:48.35pt;z-index:17" o:allowincell="f" filled="f">
            <v:textbox inset="0,0,0,0">
              <w:txbxContent>
                <w:p w14:paraId="7CC0D5F9" w14:textId="504E72DD" w:rsidR="00BA6181" w:rsidRDefault="00BA6181">
                  <w:pPr>
                    <w:jc w:val="center"/>
                  </w:pPr>
                  <w:r>
                    <w:t>Formules</w:t>
                  </w:r>
                </w:p>
                <w:p w14:paraId="0CDDA453" w14:textId="77777777" w:rsidR="00BA6181" w:rsidRDefault="00BA6181">
                  <w:pPr>
                    <w:jc w:val="center"/>
                  </w:pPr>
                  <w:proofErr w:type="gramStart"/>
                  <w:r>
                    <w:t>à</w:t>
                  </w:r>
                  <w:proofErr w:type="gramEnd"/>
                </w:p>
                <w:p w14:paraId="49330EE6" w14:textId="54F9E46A" w:rsidR="00BA6181" w:rsidRDefault="00BA6181">
                  <w:pPr>
                    <w:jc w:val="center"/>
                  </w:pPr>
                  <w:proofErr w:type="gramStart"/>
                  <w:r>
                    <w:t>recopier</w:t>
                  </w:r>
                  <w:proofErr w:type="gramEnd"/>
                </w:p>
              </w:txbxContent>
            </v:textbox>
          </v:rect>
        </w:pict>
      </w:r>
    </w:p>
    <w:tbl>
      <w:tblPr>
        <w:tblW w:w="0" w:type="auto"/>
        <w:tblLayout w:type="fixed"/>
        <w:tblCellMar>
          <w:left w:w="30" w:type="dxa"/>
          <w:right w:w="30" w:type="dxa"/>
        </w:tblCellMar>
        <w:tblLook w:val="0000" w:firstRow="0" w:lastRow="0" w:firstColumn="0" w:lastColumn="0" w:noHBand="0" w:noVBand="0"/>
      </w:tblPr>
      <w:tblGrid>
        <w:gridCol w:w="416"/>
        <w:gridCol w:w="1872"/>
        <w:gridCol w:w="1424"/>
        <w:gridCol w:w="1424"/>
        <w:gridCol w:w="1424"/>
        <w:gridCol w:w="1424"/>
        <w:gridCol w:w="1424"/>
      </w:tblGrid>
      <w:tr w:rsidR="00BA6181" w14:paraId="1E6FBF64" w14:textId="77777777">
        <w:trPr>
          <w:trHeight w:val="256"/>
        </w:trPr>
        <w:tc>
          <w:tcPr>
            <w:tcW w:w="416" w:type="dxa"/>
            <w:tcBorders>
              <w:top w:val="single" w:sz="6" w:space="0" w:color="000000"/>
              <w:left w:val="single" w:sz="6" w:space="0" w:color="000000"/>
              <w:bottom w:val="single" w:sz="6" w:space="0" w:color="000000"/>
              <w:right w:val="single" w:sz="6" w:space="0" w:color="000000"/>
            </w:tcBorders>
          </w:tcPr>
          <w:p w14:paraId="45DA2F40" w14:textId="77777777" w:rsidR="00BA6181" w:rsidRDefault="00BA6181">
            <w:pPr>
              <w:jc w:val="center"/>
              <w:rPr>
                <w:rFonts w:ascii="Arial" w:hAnsi="Arial"/>
                <w:color w:val="000000"/>
              </w:rPr>
            </w:pPr>
          </w:p>
        </w:tc>
        <w:tc>
          <w:tcPr>
            <w:tcW w:w="1872" w:type="dxa"/>
            <w:tcBorders>
              <w:top w:val="single" w:sz="6" w:space="0" w:color="000000"/>
              <w:left w:val="single" w:sz="6" w:space="0" w:color="000000"/>
              <w:bottom w:val="single" w:sz="6" w:space="0" w:color="000000"/>
              <w:right w:val="single" w:sz="6" w:space="0" w:color="000000"/>
            </w:tcBorders>
          </w:tcPr>
          <w:p w14:paraId="5E5393F9" w14:textId="77777777" w:rsidR="00BA6181" w:rsidRDefault="00BA6181">
            <w:pPr>
              <w:jc w:val="center"/>
              <w:rPr>
                <w:rFonts w:ascii="Arial" w:hAnsi="Arial"/>
                <w:color w:val="000000"/>
              </w:rPr>
            </w:pPr>
            <w:r>
              <w:rPr>
                <w:rFonts w:ascii="Arial" w:hAnsi="Arial"/>
                <w:color w:val="000000"/>
              </w:rPr>
              <w:t>A</w:t>
            </w:r>
          </w:p>
        </w:tc>
        <w:tc>
          <w:tcPr>
            <w:tcW w:w="1424" w:type="dxa"/>
            <w:tcBorders>
              <w:top w:val="single" w:sz="6" w:space="0" w:color="000000"/>
              <w:left w:val="single" w:sz="6" w:space="0" w:color="000000"/>
              <w:bottom w:val="single" w:sz="6" w:space="0" w:color="000000"/>
              <w:right w:val="single" w:sz="6" w:space="0" w:color="000000"/>
            </w:tcBorders>
          </w:tcPr>
          <w:p w14:paraId="47609C9C" w14:textId="77777777" w:rsidR="00BA6181" w:rsidRDefault="00BA6181">
            <w:pPr>
              <w:jc w:val="center"/>
              <w:rPr>
                <w:rFonts w:ascii="Arial" w:hAnsi="Arial"/>
                <w:color w:val="000000"/>
              </w:rPr>
            </w:pPr>
            <w:r>
              <w:rPr>
                <w:rFonts w:ascii="Arial" w:hAnsi="Arial"/>
                <w:color w:val="000000"/>
              </w:rPr>
              <w:t>B</w:t>
            </w:r>
          </w:p>
        </w:tc>
        <w:tc>
          <w:tcPr>
            <w:tcW w:w="1424" w:type="dxa"/>
            <w:tcBorders>
              <w:top w:val="single" w:sz="6" w:space="0" w:color="000000"/>
              <w:left w:val="single" w:sz="6" w:space="0" w:color="000000"/>
              <w:bottom w:val="single" w:sz="6" w:space="0" w:color="000000"/>
              <w:right w:val="single" w:sz="6" w:space="0" w:color="000000"/>
            </w:tcBorders>
          </w:tcPr>
          <w:p w14:paraId="6064EEC0" w14:textId="77777777" w:rsidR="00BA6181" w:rsidRDefault="00BA6181">
            <w:pPr>
              <w:jc w:val="center"/>
              <w:rPr>
                <w:rFonts w:ascii="Arial" w:hAnsi="Arial"/>
                <w:color w:val="000000"/>
              </w:rPr>
            </w:pPr>
            <w:r>
              <w:rPr>
                <w:rFonts w:ascii="Arial" w:hAnsi="Arial"/>
                <w:color w:val="000000"/>
              </w:rPr>
              <w:t>C</w:t>
            </w:r>
          </w:p>
        </w:tc>
        <w:tc>
          <w:tcPr>
            <w:tcW w:w="1424" w:type="dxa"/>
            <w:tcBorders>
              <w:top w:val="single" w:sz="6" w:space="0" w:color="000000"/>
              <w:left w:val="single" w:sz="6" w:space="0" w:color="000000"/>
              <w:bottom w:val="single" w:sz="6" w:space="0" w:color="000000"/>
              <w:right w:val="single" w:sz="6" w:space="0" w:color="000000"/>
            </w:tcBorders>
          </w:tcPr>
          <w:p w14:paraId="1B28330A" w14:textId="77777777" w:rsidR="00BA6181" w:rsidRDefault="00BA6181">
            <w:pPr>
              <w:jc w:val="center"/>
              <w:rPr>
                <w:rFonts w:ascii="Arial" w:hAnsi="Arial"/>
                <w:color w:val="000000"/>
              </w:rPr>
            </w:pPr>
            <w:r>
              <w:rPr>
                <w:rFonts w:ascii="Arial" w:hAnsi="Arial"/>
                <w:color w:val="000000"/>
              </w:rPr>
              <w:t>D</w:t>
            </w:r>
          </w:p>
        </w:tc>
        <w:tc>
          <w:tcPr>
            <w:tcW w:w="1424" w:type="dxa"/>
            <w:tcBorders>
              <w:top w:val="single" w:sz="6" w:space="0" w:color="000000"/>
              <w:left w:val="single" w:sz="6" w:space="0" w:color="000000"/>
              <w:bottom w:val="single" w:sz="6" w:space="0" w:color="000000"/>
              <w:right w:val="single" w:sz="6" w:space="0" w:color="000000"/>
            </w:tcBorders>
          </w:tcPr>
          <w:p w14:paraId="703AC0B3" w14:textId="77777777" w:rsidR="00BA6181" w:rsidRDefault="00BA6181">
            <w:pPr>
              <w:jc w:val="center"/>
              <w:rPr>
                <w:rFonts w:ascii="Arial" w:hAnsi="Arial"/>
                <w:color w:val="000000"/>
              </w:rPr>
            </w:pPr>
            <w:r>
              <w:rPr>
                <w:rFonts w:ascii="Arial" w:hAnsi="Arial"/>
                <w:color w:val="000000"/>
              </w:rPr>
              <w:t>E</w:t>
            </w:r>
          </w:p>
        </w:tc>
        <w:tc>
          <w:tcPr>
            <w:tcW w:w="1424" w:type="dxa"/>
            <w:tcBorders>
              <w:top w:val="single" w:sz="6" w:space="0" w:color="000000"/>
              <w:left w:val="single" w:sz="6" w:space="0" w:color="000000"/>
              <w:bottom w:val="single" w:sz="6" w:space="0" w:color="000000"/>
              <w:right w:val="single" w:sz="6" w:space="0" w:color="000000"/>
            </w:tcBorders>
          </w:tcPr>
          <w:p w14:paraId="18FF8A77" w14:textId="77777777" w:rsidR="00BA6181" w:rsidRDefault="00BA6181">
            <w:pPr>
              <w:jc w:val="center"/>
              <w:rPr>
                <w:rFonts w:ascii="Arial" w:hAnsi="Arial"/>
                <w:color w:val="000000"/>
              </w:rPr>
            </w:pPr>
            <w:r>
              <w:rPr>
                <w:rFonts w:ascii="Arial" w:hAnsi="Arial"/>
                <w:color w:val="000000"/>
              </w:rPr>
              <w:t>F</w:t>
            </w:r>
          </w:p>
        </w:tc>
      </w:tr>
      <w:tr w:rsidR="00BA6181" w14:paraId="692E7119" w14:textId="77777777">
        <w:trPr>
          <w:trHeight w:val="404"/>
        </w:trPr>
        <w:tc>
          <w:tcPr>
            <w:tcW w:w="416" w:type="dxa"/>
            <w:tcBorders>
              <w:top w:val="single" w:sz="6" w:space="0" w:color="000000"/>
              <w:left w:val="single" w:sz="6" w:space="0" w:color="000000"/>
              <w:bottom w:val="single" w:sz="6" w:space="0" w:color="000000"/>
              <w:right w:val="single" w:sz="6" w:space="0" w:color="000000"/>
            </w:tcBorders>
          </w:tcPr>
          <w:p w14:paraId="400E0FBB" w14:textId="77777777" w:rsidR="00BA6181" w:rsidRDefault="00F734AF">
            <w:pPr>
              <w:jc w:val="center"/>
              <w:rPr>
                <w:rFonts w:ascii="Arial" w:hAnsi="Arial"/>
                <w:color w:val="000000"/>
              </w:rPr>
            </w:pPr>
            <w:r>
              <w:rPr>
                <w:noProof/>
              </w:rPr>
              <w:pict w14:anchorId="66E374E8">
                <v:rect id="_x0000_s1026" style="position:absolute;left:0;text-align:left;margin-left:173.2pt;margin-top:18.65pt;width:86.45pt;height:14.45pt;z-index:1;mso-position-horizontal-relative:text;mso-position-vertical-relative:text" o:allowincell="f">
                  <v:fill color2="black"/>
                  <v:textbox inset="0,0,0,0">
                    <w:txbxContent>
                      <w:p w14:paraId="4B52E053" w14:textId="77777777" w:rsidR="00BA6181" w:rsidRDefault="00BA6181">
                        <w:pPr>
                          <w:jc w:val="center"/>
                        </w:pPr>
                        <w:r>
                          <w:t>Formules à recopier</w:t>
                        </w:r>
                      </w:p>
                    </w:txbxContent>
                  </v:textbox>
                </v:rect>
              </w:pict>
            </w:r>
            <w:r>
              <w:rPr>
                <w:noProof/>
              </w:rPr>
              <w:pict w14:anchorId="3F08CF3C">
                <v:rect id="_x0000_s1027" style="position:absolute;left:0;text-align:left;margin-left:274pt;margin-top:18.6pt;width:86.45pt;height:14.45pt;z-index:2;mso-position-horizontal-relative:text;mso-position-vertical-relative:text" o:allowincell="f">
                  <v:fill color2="black"/>
                  <v:textbox inset="0,0,0,0">
                    <w:txbxContent>
                      <w:p w14:paraId="291D1644" w14:textId="77777777" w:rsidR="00BA6181" w:rsidRDefault="00BA6181">
                        <w:pPr>
                          <w:jc w:val="center"/>
                        </w:pPr>
                        <w:r>
                          <w:t>=somme(B</w:t>
                        </w:r>
                        <w:proofErr w:type="gramStart"/>
                        <w:r>
                          <w:t>6:D</w:t>
                        </w:r>
                        <w:proofErr w:type="gramEnd"/>
                        <w:r>
                          <w:t>6)</w:t>
                        </w:r>
                      </w:p>
                    </w:txbxContent>
                  </v:textbox>
                </v:rect>
              </w:pict>
            </w:r>
            <w:r>
              <w:rPr>
                <w:noProof/>
              </w:rPr>
              <w:pict w14:anchorId="5002FA4D">
                <v:rect id="_x0000_s1028" style="position:absolute;left:0;text-align:left;margin-left:382pt;margin-top:18.65pt;width:86.45pt;height:14.45pt;z-index:3;mso-position-horizontal-relative:text;mso-position-vertical-relative:text" o:allowincell="f">
                  <v:fill color2="black"/>
                  <v:textbox inset="0,0,0,0">
                    <w:txbxContent>
                      <w:p w14:paraId="041167B9" w14:textId="77777777" w:rsidR="00BA6181" w:rsidRDefault="00BA6181">
                        <w:pPr>
                          <w:jc w:val="center"/>
                        </w:pPr>
                        <w:r>
                          <w:t>=E6/$E$12</w:t>
                        </w:r>
                      </w:p>
                    </w:txbxContent>
                  </v:textbox>
                </v:rect>
              </w:pict>
            </w:r>
            <w:r w:rsidR="00BA6181">
              <w:rPr>
                <w:rFonts w:ascii="Arial" w:hAnsi="Arial"/>
                <w:color w:val="000000"/>
              </w:rPr>
              <w:t>1</w:t>
            </w:r>
          </w:p>
        </w:tc>
        <w:tc>
          <w:tcPr>
            <w:tcW w:w="8992" w:type="dxa"/>
            <w:gridSpan w:val="6"/>
            <w:tcBorders>
              <w:top w:val="nil"/>
              <w:left w:val="nil"/>
              <w:bottom w:val="nil"/>
              <w:right w:val="nil"/>
            </w:tcBorders>
          </w:tcPr>
          <w:p w14:paraId="767E5FCF" w14:textId="77777777" w:rsidR="00BA6181" w:rsidRDefault="00BA6181">
            <w:pPr>
              <w:jc w:val="center"/>
              <w:rPr>
                <w:b/>
                <w:color w:val="000000"/>
                <w:sz w:val="32"/>
              </w:rPr>
            </w:pPr>
            <w:r>
              <w:rPr>
                <w:b/>
                <w:color w:val="000000"/>
                <w:sz w:val="32"/>
              </w:rPr>
              <w:t>REPARTITION DES VENTES PAR VENDEURS</w:t>
            </w:r>
          </w:p>
        </w:tc>
      </w:tr>
      <w:tr w:rsidR="00BA6181" w14:paraId="23594A14" w14:textId="77777777">
        <w:trPr>
          <w:trHeight w:val="256"/>
        </w:trPr>
        <w:tc>
          <w:tcPr>
            <w:tcW w:w="416" w:type="dxa"/>
            <w:tcBorders>
              <w:top w:val="single" w:sz="6" w:space="0" w:color="000000"/>
              <w:left w:val="single" w:sz="6" w:space="0" w:color="000000"/>
              <w:bottom w:val="single" w:sz="6" w:space="0" w:color="000000"/>
              <w:right w:val="single" w:sz="6" w:space="0" w:color="000000"/>
            </w:tcBorders>
          </w:tcPr>
          <w:p w14:paraId="35B5B150" w14:textId="77777777" w:rsidR="00BA6181" w:rsidRDefault="00F734AF">
            <w:pPr>
              <w:jc w:val="center"/>
              <w:rPr>
                <w:rFonts w:ascii="Arial" w:hAnsi="Arial"/>
                <w:color w:val="000000"/>
              </w:rPr>
            </w:pPr>
            <w:r>
              <w:rPr>
                <w:noProof/>
              </w:rPr>
              <w:pict w14:anchorId="1D493D15">
                <v:line id="_x0000_s1040" style="position:absolute;left:0;text-align:left;z-index:15;mso-position-horizontal-relative:text;mso-position-vertical-relative:text" from="396.4pt,12.25pt" to="410.85pt,62.7pt" o:allowincell="f">
                  <v:stroke endarrow="block" endarrowwidth="wide" endarrowlength="long"/>
                </v:line>
              </w:pict>
            </w:r>
            <w:r>
              <w:rPr>
                <w:noProof/>
              </w:rPr>
              <w:pict w14:anchorId="1DB911B1">
                <v:line id="_x0000_s1039" style="position:absolute;left:0;text-align:left;z-index:14;mso-position-horizontal-relative:text;mso-position-vertical-relative:text" from="202pt,12.25pt" to="331.65pt,91.5pt" o:allowincell="f">
                  <v:stroke endarrow="block" endarrowwidth="wide" endarrowlength="long"/>
                </v:line>
              </w:pict>
            </w:r>
            <w:r>
              <w:rPr>
                <w:noProof/>
              </w:rPr>
              <w:pict w14:anchorId="5FE87C94">
                <v:line id="_x0000_s1037" style="position:absolute;left:0;text-align:left;z-index:12;mso-position-horizontal-relative:text;mso-position-vertical-relative:text" from="310pt,12.25pt" to="338.85pt,62.7pt" o:allowincell="f">
                  <v:stroke endarrow="block" endarrowwidth="wide" endarrowlength="long"/>
                </v:line>
              </w:pict>
            </w:r>
            <w:r w:rsidR="00BA6181">
              <w:rPr>
                <w:rFonts w:ascii="Arial" w:hAnsi="Arial"/>
                <w:color w:val="000000"/>
              </w:rPr>
              <w:t>2</w:t>
            </w:r>
          </w:p>
        </w:tc>
        <w:tc>
          <w:tcPr>
            <w:tcW w:w="1872" w:type="dxa"/>
            <w:tcBorders>
              <w:top w:val="nil"/>
              <w:left w:val="nil"/>
              <w:bottom w:val="nil"/>
              <w:right w:val="nil"/>
            </w:tcBorders>
          </w:tcPr>
          <w:p w14:paraId="16600CC0" w14:textId="77777777" w:rsidR="00BA6181" w:rsidRDefault="00BA6181">
            <w:pPr>
              <w:jc w:val="right"/>
              <w:rPr>
                <w:rFonts w:ascii="Arial" w:hAnsi="Arial"/>
                <w:color w:val="000000"/>
              </w:rPr>
            </w:pPr>
          </w:p>
        </w:tc>
        <w:tc>
          <w:tcPr>
            <w:tcW w:w="1424" w:type="dxa"/>
            <w:tcBorders>
              <w:top w:val="nil"/>
              <w:left w:val="nil"/>
              <w:bottom w:val="nil"/>
              <w:right w:val="nil"/>
            </w:tcBorders>
          </w:tcPr>
          <w:p w14:paraId="7DD5EE8C" w14:textId="77777777" w:rsidR="00BA6181" w:rsidRDefault="00BA6181">
            <w:pPr>
              <w:jc w:val="right"/>
              <w:rPr>
                <w:rFonts w:ascii="Arial" w:hAnsi="Arial"/>
                <w:color w:val="000000"/>
              </w:rPr>
            </w:pPr>
          </w:p>
        </w:tc>
        <w:tc>
          <w:tcPr>
            <w:tcW w:w="1424" w:type="dxa"/>
            <w:tcBorders>
              <w:top w:val="nil"/>
              <w:left w:val="nil"/>
              <w:bottom w:val="nil"/>
              <w:right w:val="nil"/>
            </w:tcBorders>
          </w:tcPr>
          <w:p w14:paraId="132D7808" w14:textId="77777777" w:rsidR="00BA6181" w:rsidRDefault="00BA6181">
            <w:pPr>
              <w:jc w:val="right"/>
              <w:rPr>
                <w:rFonts w:ascii="Arial" w:hAnsi="Arial"/>
                <w:color w:val="000000"/>
              </w:rPr>
            </w:pPr>
          </w:p>
        </w:tc>
        <w:tc>
          <w:tcPr>
            <w:tcW w:w="1424" w:type="dxa"/>
            <w:tcBorders>
              <w:top w:val="nil"/>
              <w:left w:val="nil"/>
              <w:bottom w:val="nil"/>
              <w:right w:val="nil"/>
            </w:tcBorders>
          </w:tcPr>
          <w:p w14:paraId="52629875" w14:textId="77777777" w:rsidR="00BA6181" w:rsidRDefault="00BA6181">
            <w:pPr>
              <w:jc w:val="right"/>
              <w:rPr>
                <w:rFonts w:ascii="Arial" w:hAnsi="Arial"/>
                <w:color w:val="000000"/>
              </w:rPr>
            </w:pPr>
          </w:p>
        </w:tc>
        <w:tc>
          <w:tcPr>
            <w:tcW w:w="1424" w:type="dxa"/>
            <w:tcBorders>
              <w:top w:val="nil"/>
              <w:left w:val="nil"/>
              <w:bottom w:val="nil"/>
              <w:right w:val="nil"/>
            </w:tcBorders>
          </w:tcPr>
          <w:p w14:paraId="2B7F9A45" w14:textId="77777777" w:rsidR="00BA6181" w:rsidRDefault="00BA6181">
            <w:pPr>
              <w:jc w:val="right"/>
              <w:rPr>
                <w:rFonts w:ascii="Arial" w:hAnsi="Arial"/>
                <w:color w:val="000000"/>
              </w:rPr>
            </w:pPr>
          </w:p>
        </w:tc>
        <w:tc>
          <w:tcPr>
            <w:tcW w:w="1424" w:type="dxa"/>
            <w:tcBorders>
              <w:top w:val="nil"/>
              <w:left w:val="nil"/>
              <w:bottom w:val="nil"/>
              <w:right w:val="nil"/>
            </w:tcBorders>
          </w:tcPr>
          <w:p w14:paraId="594E13C5" w14:textId="77777777" w:rsidR="00BA6181" w:rsidRDefault="00BA6181">
            <w:pPr>
              <w:jc w:val="right"/>
              <w:rPr>
                <w:rFonts w:ascii="Arial" w:hAnsi="Arial"/>
                <w:color w:val="000000"/>
              </w:rPr>
            </w:pPr>
          </w:p>
        </w:tc>
      </w:tr>
      <w:tr w:rsidR="00BA6181" w14:paraId="26CE31D1" w14:textId="77777777">
        <w:trPr>
          <w:trHeight w:val="256"/>
        </w:trPr>
        <w:tc>
          <w:tcPr>
            <w:tcW w:w="416" w:type="dxa"/>
            <w:tcBorders>
              <w:top w:val="single" w:sz="6" w:space="0" w:color="000000"/>
              <w:left w:val="single" w:sz="6" w:space="0" w:color="000000"/>
              <w:bottom w:val="single" w:sz="6" w:space="0" w:color="000000"/>
              <w:right w:val="single" w:sz="6" w:space="0" w:color="000000"/>
            </w:tcBorders>
          </w:tcPr>
          <w:p w14:paraId="337BAF1E" w14:textId="77777777" w:rsidR="00BA6181" w:rsidRDefault="00BA6181">
            <w:pPr>
              <w:jc w:val="center"/>
              <w:rPr>
                <w:rFonts w:ascii="Arial" w:hAnsi="Arial"/>
                <w:color w:val="000000"/>
              </w:rPr>
            </w:pPr>
            <w:r>
              <w:rPr>
                <w:rFonts w:ascii="Arial" w:hAnsi="Arial"/>
                <w:color w:val="000000"/>
              </w:rPr>
              <w:t>3</w:t>
            </w:r>
          </w:p>
        </w:tc>
        <w:tc>
          <w:tcPr>
            <w:tcW w:w="1872" w:type="dxa"/>
            <w:tcBorders>
              <w:top w:val="nil"/>
              <w:left w:val="nil"/>
              <w:bottom w:val="nil"/>
              <w:right w:val="nil"/>
            </w:tcBorders>
          </w:tcPr>
          <w:p w14:paraId="2AF9E12D" w14:textId="77777777" w:rsidR="00BA6181" w:rsidRDefault="00BA6181">
            <w:pPr>
              <w:jc w:val="right"/>
              <w:rPr>
                <w:rFonts w:ascii="Arial" w:hAnsi="Arial"/>
                <w:color w:val="000000"/>
              </w:rPr>
            </w:pPr>
          </w:p>
        </w:tc>
        <w:tc>
          <w:tcPr>
            <w:tcW w:w="1424" w:type="dxa"/>
            <w:tcBorders>
              <w:top w:val="nil"/>
              <w:left w:val="nil"/>
              <w:bottom w:val="nil"/>
              <w:right w:val="nil"/>
            </w:tcBorders>
          </w:tcPr>
          <w:p w14:paraId="4F403591" w14:textId="77777777" w:rsidR="00BA6181" w:rsidRDefault="00BA6181">
            <w:pPr>
              <w:jc w:val="right"/>
              <w:rPr>
                <w:rFonts w:ascii="Arial" w:hAnsi="Arial"/>
                <w:color w:val="000000"/>
              </w:rPr>
            </w:pPr>
          </w:p>
        </w:tc>
        <w:tc>
          <w:tcPr>
            <w:tcW w:w="1424" w:type="dxa"/>
            <w:tcBorders>
              <w:top w:val="nil"/>
              <w:left w:val="nil"/>
              <w:bottom w:val="nil"/>
              <w:right w:val="nil"/>
            </w:tcBorders>
          </w:tcPr>
          <w:p w14:paraId="6D53DAAF" w14:textId="77777777" w:rsidR="00BA6181" w:rsidRDefault="00BA6181">
            <w:pPr>
              <w:jc w:val="right"/>
              <w:rPr>
                <w:rFonts w:ascii="Arial" w:hAnsi="Arial"/>
                <w:color w:val="000000"/>
              </w:rPr>
            </w:pPr>
          </w:p>
        </w:tc>
        <w:tc>
          <w:tcPr>
            <w:tcW w:w="1424" w:type="dxa"/>
            <w:tcBorders>
              <w:top w:val="nil"/>
              <w:left w:val="nil"/>
              <w:bottom w:val="nil"/>
              <w:right w:val="nil"/>
            </w:tcBorders>
          </w:tcPr>
          <w:p w14:paraId="44F951B4" w14:textId="77777777" w:rsidR="00BA6181" w:rsidRDefault="00BA6181">
            <w:pPr>
              <w:jc w:val="right"/>
              <w:rPr>
                <w:rFonts w:ascii="Arial" w:hAnsi="Arial"/>
                <w:color w:val="000000"/>
              </w:rPr>
            </w:pPr>
          </w:p>
        </w:tc>
        <w:tc>
          <w:tcPr>
            <w:tcW w:w="1424" w:type="dxa"/>
            <w:tcBorders>
              <w:top w:val="nil"/>
              <w:left w:val="nil"/>
              <w:bottom w:val="nil"/>
              <w:right w:val="nil"/>
            </w:tcBorders>
          </w:tcPr>
          <w:p w14:paraId="2BC0300C" w14:textId="77777777" w:rsidR="00BA6181" w:rsidRDefault="00BA6181">
            <w:pPr>
              <w:jc w:val="right"/>
              <w:rPr>
                <w:rFonts w:ascii="Arial" w:hAnsi="Arial"/>
                <w:color w:val="000000"/>
              </w:rPr>
            </w:pPr>
          </w:p>
        </w:tc>
        <w:tc>
          <w:tcPr>
            <w:tcW w:w="1424" w:type="dxa"/>
            <w:tcBorders>
              <w:top w:val="nil"/>
              <w:left w:val="nil"/>
              <w:bottom w:val="nil"/>
              <w:right w:val="nil"/>
            </w:tcBorders>
          </w:tcPr>
          <w:p w14:paraId="0700050B" w14:textId="77777777" w:rsidR="00BA6181" w:rsidRDefault="00BA6181">
            <w:pPr>
              <w:jc w:val="right"/>
              <w:rPr>
                <w:rFonts w:ascii="Arial" w:hAnsi="Arial"/>
                <w:color w:val="000000"/>
              </w:rPr>
            </w:pPr>
          </w:p>
        </w:tc>
      </w:tr>
      <w:tr w:rsidR="00BA6181" w14:paraId="2EEE1CA5"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4F59E8F4" w14:textId="77777777" w:rsidR="00BA6181" w:rsidRDefault="00BA6181">
            <w:pPr>
              <w:jc w:val="center"/>
              <w:rPr>
                <w:rFonts w:ascii="Arial" w:hAnsi="Arial"/>
                <w:color w:val="000000"/>
              </w:rPr>
            </w:pPr>
            <w:r>
              <w:rPr>
                <w:rFonts w:ascii="Arial" w:hAnsi="Arial"/>
                <w:color w:val="000000"/>
              </w:rPr>
              <w:t>4</w:t>
            </w:r>
          </w:p>
        </w:tc>
        <w:tc>
          <w:tcPr>
            <w:tcW w:w="1872" w:type="dxa"/>
            <w:tcBorders>
              <w:top w:val="single" w:sz="6" w:space="0" w:color="000000"/>
              <w:left w:val="single" w:sz="6" w:space="0" w:color="000000"/>
              <w:bottom w:val="nil"/>
              <w:right w:val="single" w:sz="6" w:space="0" w:color="000000"/>
            </w:tcBorders>
          </w:tcPr>
          <w:p w14:paraId="474AC42A" w14:textId="77777777" w:rsidR="00BA6181" w:rsidRDefault="00BA6181">
            <w:pPr>
              <w:rPr>
                <w:b/>
                <w:color w:val="000000"/>
              </w:rPr>
            </w:pPr>
            <w:r>
              <w:rPr>
                <w:b/>
                <w:color w:val="000000"/>
              </w:rPr>
              <w:t>NOM</w:t>
            </w:r>
          </w:p>
        </w:tc>
        <w:tc>
          <w:tcPr>
            <w:tcW w:w="7120" w:type="dxa"/>
            <w:gridSpan w:val="5"/>
            <w:tcBorders>
              <w:top w:val="single" w:sz="6" w:space="0" w:color="000000"/>
              <w:left w:val="single" w:sz="6" w:space="0" w:color="000000"/>
              <w:bottom w:val="single" w:sz="6" w:space="0" w:color="000000"/>
              <w:right w:val="single" w:sz="6" w:space="0" w:color="000000"/>
            </w:tcBorders>
          </w:tcPr>
          <w:p w14:paraId="1A544BD6" w14:textId="77777777" w:rsidR="00BA6181" w:rsidRDefault="00BA6181">
            <w:pPr>
              <w:jc w:val="center"/>
              <w:rPr>
                <w:b/>
                <w:color w:val="000000"/>
              </w:rPr>
            </w:pPr>
            <w:r>
              <w:rPr>
                <w:b/>
                <w:color w:val="000000"/>
              </w:rPr>
              <w:t>CA PREMIER TRIMESTRE</w:t>
            </w:r>
          </w:p>
        </w:tc>
      </w:tr>
      <w:tr w:rsidR="00BA6181" w14:paraId="72AC9EEC"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7FCDBFDA" w14:textId="77777777" w:rsidR="00BA6181" w:rsidRDefault="00BA6181">
            <w:pPr>
              <w:jc w:val="center"/>
              <w:rPr>
                <w:rFonts w:ascii="Arial" w:hAnsi="Arial"/>
                <w:color w:val="000000"/>
              </w:rPr>
            </w:pPr>
            <w:r>
              <w:rPr>
                <w:rFonts w:ascii="Arial" w:hAnsi="Arial"/>
                <w:color w:val="000000"/>
              </w:rPr>
              <w:t>5</w:t>
            </w:r>
          </w:p>
        </w:tc>
        <w:tc>
          <w:tcPr>
            <w:tcW w:w="1872" w:type="dxa"/>
            <w:tcBorders>
              <w:top w:val="nil"/>
              <w:left w:val="single" w:sz="6" w:space="0" w:color="000000"/>
              <w:bottom w:val="single" w:sz="6" w:space="0" w:color="000000"/>
              <w:right w:val="single" w:sz="6" w:space="0" w:color="000000"/>
            </w:tcBorders>
          </w:tcPr>
          <w:p w14:paraId="13460D34" w14:textId="77777777" w:rsidR="00BA6181" w:rsidRDefault="00BA6181">
            <w:pPr>
              <w:jc w:val="right"/>
              <w:rPr>
                <w:rFonts w:ascii="Arial" w:hAnsi="Arial"/>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017532E0" w14:textId="77777777" w:rsidR="00BA6181" w:rsidRDefault="00BA6181">
            <w:pPr>
              <w:jc w:val="center"/>
              <w:rPr>
                <w:b/>
                <w:color w:val="000000"/>
              </w:rPr>
            </w:pPr>
            <w:r>
              <w:rPr>
                <w:b/>
                <w:color w:val="000000"/>
              </w:rPr>
              <w:t>JANVIER</w:t>
            </w:r>
          </w:p>
        </w:tc>
        <w:tc>
          <w:tcPr>
            <w:tcW w:w="1424" w:type="dxa"/>
            <w:tcBorders>
              <w:top w:val="single" w:sz="6" w:space="0" w:color="000000"/>
              <w:left w:val="single" w:sz="6" w:space="0" w:color="000000"/>
              <w:bottom w:val="single" w:sz="6" w:space="0" w:color="000000"/>
              <w:right w:val="single" w:sz="6" w:space="0" w:color="000000"/>
            </w:tcBorders>
          </w:tcPr>
          <w:p w14:paraId="082D6A95" w14:textId="77777777" w:rsidR="00BA6181" w:rsidRDefault="00BA6181">
            <w:pPr>
              <w:jc w:val="center"/>
              <w:rPr>
                <w:b/>
                <w:color w:val="000000"/>
              </w:rPr>
            </w:pPr>
            <w:r>
              <w:rPr>
                <w:b/>
                <w:color w:val="000000"/>
              </w:rPr>
              <w:t>FEVRIER</w:t>
            </w:r>
          </w:p>
        </w:tc>
        <w:tc>
          <w:tcPr>
            <w:tcW w:w="1424" w:type="dxa"/>
            <w:tcBorders>
              <w:top w:val="single" w:sz="6" w:space="0" w:color="000000"/>
              <w:left w:val="single" w:sz="6" w:space="0" w:color="000000"/>
              <w:bottom w:val="single" w:sz="6" w:space="0" w:color="000000"/>
              <w:right w:val="single" w:sz="6" w:space="0" w:color="000000"/>
            </w:tcBorders>
          </w:tcPr>
          <w:p w14:paraId="515E9A3D" w14:textId="77777777" w:rsidR="00BA6181" w:rsidRDefault="00BA6181">
            <w:pPr>
              <w:jc w:val="center"/>
              <w:rPr>
                <w:b/>
                <w:color w:val="000000"/>
              </w:rPr>
            </w:pPr>
            <w:r>
              <w:rPr>
                <w:b/>
                <w:color w:val="000000"/>
              </w:rPr>
              <w:t>MARS</w:t>
            </w:r>
          </w:p>
        </w:tc>
        <w:tc>
          <w:tcPr>
            <w:tcW w:w="1424" w:type="dxa"/>
            <w:tcBorders>
              <w:top w:val="single" w:sz="6" w:space="0" w:color="000000"/>
              <w:left w:val="single" w:sz="6" w:space="0" w:color="000000"/>
              <w:bottom w:val="single" w:sz="6" w:space="0" w:color="000000"/>
              <w:right w:val="single" w:sz="6" w:space="0" w:color="000000"/>
            </w:tcBorders>
          </w:tcPr>
          <w:p w14:paraId="354FFFC6" w14:textId="77777777" w:rsidR="00BA6181" w:rsidRDefault="00BA6181">
            <w:pPr>
              <w:jc w:val="center"/>
              <w:rPr>
                <w:b/>
                <w:color w:val="000000"/>
              </w:rPr>
            </w:pPr>
            <w:r>
              <w:rPr>
                <w:b/>
                <w:color w:val="000000"/>
              </w:rPr>
              <w:t>TRIMESTRE</w:t>
            </w:r>
          </w:p>
        </w:tc>
        <w:tc>
          <w:tcPr>
            <w:tcW w:w="1424" w:type="dxa"/>
            <w:tcBorders>
              <w:top w:val="single" w:sz="6" w:space="0" w:color="000000"/>
              <w:left w:val="single" w:sz="6" w:space="0" w:color="000000"/>
              <w:bottom w:val="single" w:sz="6" w:space="0" w:color="000000"/>
              <w:right w:val="single" w:sz="6" w:space="0" w:color="000000"/>
            </w:tcBorders>
          </w:tcPr>
          <w:p w14:paraId="59141669" w14:textId="77777777" w:rsidR="00BA6181" w:rsidRDefault="00BA6181">
            <w:pPr>
              <w:jc w:val="center"/>
              <w:rPr>
                <w:b/>
                <w:color w:val="000000"/>
              </w:rPr>
            </w:pPr>
            <w:r>
              <w:rPr>
                <w:b/>
                <w:color w:val="000000"/>
              </w:rPr>
              <w:t>% du CA</w:t>
            </w:r>
          </w:p>
        </w:tc>
      </w:tr>
      <w:tr w:rsidR="00BA6181" w14:paraId="798BB2B6"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6359A956" w14:textId="5090DAD7" w:rsidR="00BA6181" w:rsidRDefault="00BA6181">
            <w:pPr>
              <w:jc w:val="center"/>
              <w:rPr>
                <w:rFonts w:ascii="Arial" w:hAnsi="Arial"/>
                <w:color w:val="000000"/>
              </w:rPr>
            </w:pPr>
            <w:r>
              <w:rPr>
                <w:rFonts w:ascii="Arial" w:hAnsi="Arial"/>
                <w:color w:val="000000"/>
              </w:rPr>
              <w:t>6</w:t>
            </w:r>
          </w:p>
        </w:tc>
        <w:tc>
          <w:tcPr>
            <w:tcW w:w="1872" w:type="dxa"/>
            <w:tcBorders>
              <w:top w:val="single" w:sz="6" w:space="0" w:color="000000"/>
              <w:left w:val="single" w:sz="6" w:space="0" w:color="000000"/>
              <w:bottom w:val="single" w:sz="6" w:space="0" w:color="000000"/>
              <w:right w:val="single" w:sz="6" w:space="0" w:color="000000"/>
            </w:tcBorders>
          </w:tcPr>
          <w:p w14:paraId="01C22DC6" w14:textId="77777777" w:rsidR="00BA6181" w:rsidRDefault="00BA6181">
            <w:pPr>
              <w:rPr>
                <w:rFonts w:ascii="Arial" w:hAnsi="Arial"/>
                <w:color w:val="000000"/>
              </w:rPr>
            </w:pPr>
            <w:r>
              <w:rPr>
                <w:rFonts w:ascii="Arial" w:hAnsi="Arial"/>
                <w:color w:val="000000"/>
              </w:rPr>
              <w:t>Durand Paul</w:t>
            </w:r>
          </w:p>
        </w:tc>
        <w:tc>
          <w:tcPr>
            <w:tcW w:w="1424" w:type="dxa"/>
            <w:tcBorders>
              <w:top w:val="single" w:sz="6" w:space="0" w:color="000000"/>
              <w:left w:val="single" w:sz="6" w:space="0" w:color="000000"/>
              <w:bottom w:val="single" w:sz="6" w:space="0" w:color="000000"/>
              <w:right w:val="single" w:sz="6" w:space="0" w:color="000000"/>
            </w:tcBorders>
          </w:tcPr>
          <w:p w14:paraId="1162BD21" w14:textId="77777777" w:rsidR="00BA6181" w:rsidRDefault="00BA6181">
            <w:pPr>
              <w:jc w:val="center"/>
              <w:rPr>
                <w:color w:val="000000"/>
              </w:rPr>
            </w:pPr>
            <w:r>
              <w:rPr>
                <w:color w:val="000000"/>
              </w:rPr>
              <w:t xml:space="preserve">       25 000,00 €</w:t>
            </w:r>
          </w:p>
        </w:tc>
        <w:tc>
          <w:tcPr>
            <w:tcW w:w="1424" w:type="dxa"/>
            <w:tcBorders>
              <w:top w:val="single" w:sz="6" w:space="0" w:color="000000"/>
              <w:left w:val="single" w:sz="6" w:space="0" w:color="000000"/>
              <w:bottom w:val="single" w:sz="6" w:space="0" w:color="000000"/>
              <w:right w:val="single" w:sz="6" w:space="0" w:color="000000"/>
            </w:tcBorders>
          </w:tcPr>
          <w:p w14:paraId="13FE5750" w14:textId="77777777" w:rsidR="00BA6181" w:rsidRDefault="00BA6181">
            <w:pPr>
              <w:jc w:val="right"/>
              <w:rPr>
                <w:color w:val="000000"/>
              </w:rPr>
            </w:pPr>
            <w:r>
              <w:rPr>
                <w:color w:val="000000"/>
              </w:rPr>
              <w:t xml:space="preserve">       22 500,00 €  </w:t>
            </w:r>
          </w:p>
        </w:tc>
        <w:tc>
          <w:tcPr>
            <w:tcW w:w="1424" w:type="dxa"/>
            <w:tcBorders>
              <w:top w:val="single" w:sz="6" w:space="0" w:color="000000"/>
              <w:left w:val="single" w:sz="6" w:space="0" w:color="000000"/>
              <w:bottom w:val="single" w:sz="6" w:space="0" w:color="000000"/>
              <w:right w:val="single" w:sz="6" w:space="0" w:color="000000"/>
            </w:tcBorders>
          </w:tcPr>
          <w:p w14:paraId="1F6844A6" w14:textId="77777777" w:rsidR="00BA6181" w:rsidRDefault="00BA6181">
            <w:pPr>
              <w:jc w:val="right"/>
              <w:rPr>
                <w:color w:val="000000"/>
              </w:rPr>
            </w:pPr>
            <w:r>
              <w:rPr>
                <w:color w:val="000000"/>
              </w:rPr>
              <w:t xml:space="preserve">       24 000,00 € </w:t>
            </w:r>
          </w:p>
        </w:tc>
        <w:tc>
          <w:tcPr>
            <w:tcW w:w="1424" w:type="dxa"/>
            <w:tcBorders>
              <w:top w:val="single" w:sz="6" w:space="0" w:color="000000"/>
              <w:left w:val="single" w:sz="6" w:space="0" w:color="000000"/>
              <w:bottom w:val="single" w:sz="6" w:space="0" w:color="000000"/>
              <w:right w:val="single" w:sz="6" w:space="0" w:color="000000"/>
            </w:tcBorders>
          </w:tcPr>
          <w:p w14:paraId="7E1E4AB3"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6B24B048" w14:textId="77777777" w:rsidR="00BA6181" w:rsidRDefault="00BA6181">
            <w:pPr>
              <w:jc w:val="center"/>
              <w:rPr>
                <w:i/>
                <w:color w:val="000000"/>
              </w:rPr>
            </w:pPr>
            <w:r>
              <w:rPr>
                <w:i/>
                <w:color w:val="000000"/>
              </w:rPr>
              <w:t xml:space="preserve"> Calcul </w:t>
            </w:r>
          </w:p>
        </w:tc>
      </w:tr>
      <w:tr w:rsidR="00BA6181" w14:paraId="79F222ED"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7F53FA5B" w14:textId="77777777" w:rsidR="00BA6181" w:rsidRDefault="00F734AF">
            <w:pPr>
              <w:jc w:val="center"/>
              <w:rPr>
                <w:rFonts w:ascii="Arial" w:hAnsi="Arial"/>
                <w:color w:val="000000"/>
              </w:rPr>
            </w:pPr>
            <w:r>
              <w:rPr>
                <w:noProof/>
              </w:rPr>
              <w:pict w14:anchorId="0FC6E07F">
                <v:shape id="_x0000_s1038" style="position:absolute;left:0;text-align:left;margin-left:338.8pt;margin-top:3.45pt;width:7.25pt;height:50.45pt;z-index:13;mso-position-horizontal-relative:text;mso-position-vertical-relative:text" coordsize="20000,20000" o:allowincell="f" path="m19862,l,,,19980r19862,e" filled="f">
                  <v:path arrowok="t"/>
                </v:shape>
              </w:pict>
            </w:r>
            <w:r w:rsidR="00BA6181">
              <w:rPr>
                <w:rFonts w:ascii="Arial" w:hAnsi="Arial"/>
                <w:color w:val="000000"/>
              </w:rPr>
              <w:t>7</w:t>
            </w:r>
          </w:p>
        </w:tc>
        <w:tc>
          <w:tcPr>
            <w:tcW w:w="1872" w:type="dxa"/>
            <w:tcBorders>
              <w:top w:val="single" w:sz="6" w:space="0" w:color="000000"/>
              <w:left w:val="single" w:sz="6" w:space="0" w:color="000000"/>
              <w:bottom w:val="single" w:sz="6" w:space="0" w:color="000000"/>
              <w:right w:val="single" w:sz="6" w:space="0" w:color="000000"/>
            </w:tcBorders>
          </w:tcPr>
          <w:p w14:paraId="53B87A35" w14:textId="77777777" w:rsidR="00BA6181" w:rsidRDefault="00BA6181">
            <w:pPr>
              <w:rPr>
                <w:rFonts w:ascii="Arial" w:hAnsi="Arial"/>
                <w:color w:val="000000"/>
              </w:rPr>
            </w:pPr>
            <w:r>
              <w:rPr>
                <w:rFonts w:ascii="Arial" w:hAnsi="Arial"/>
                <w:color w:val="000000"/>
              </w:rPr>
              <w:t>Jacquemin Emilie</w:t>
            </w:r>
          </w:p>
        </w:tc>
        <w:tc>
          <w:tcPr>
            <w:tcW w:w="1424" w:type="dxa"/>
            <w:tcBorders>
              <w:top w:val="single" w:sz="6" w:space="0" w:color="000000"/>
              <w:left w:val="single" w:sz="6" w:space="0" w:color="000000"/>
              <w:bottom w:val="single" w:sz="6" w:space="0" w:color="000000"/>
              <w:right w:val="single" w:sz="6" w:space="0" w:color="000000"/>
            </w:tcBorders>
          </w:tcPr>
          <w:p w14:paraId="6735148D" w14:textId="77777777" w:rsidR="00BA6181" w:rsidRDefault="00BA6181">
            <w:pPr>
              <w:jc w:val="right"/>
              <w:rPr>
                <w:color w:val="000000"/>
              </w:rPr>
            </w:pPr>
            <w:r>
              <w:rPr>
                <w:color w:val="000000"/>
              </w:rPr>
              <w:t xml:space="preserve">       31 000,00 € </w:t>
            </w:r>
          </w:p>
        </w:tc>
        <w:tc>
          <w:tcPr>
            <w:tcW w:w="1424" w:type="dxa"/>
            <w:tcBorders>
              <w:top w:val="single" w:sz="6" w:space="0" w:color="000000"/>
              <w:left w:val="single" w:sz="6" w:space="0" w:color="000000"/>
              <w:bottom w:val="single" w:sz="6" w:space="0" w:color="000000"/>
              <w:right w:val="single" w:sz="6" w:space="0" w:color="000000"/>
            </w:tcBorders>
          </w:tcPr>
          <w:p w14:paraId="7A624221" w14:textId="77777777" w:rsidR="00BA6181" w:rsidRDefault="00BA6181">
            <w:pPr>
              <w:jc w:val="right"/>
              <w:rPr>
                <w:color w:val="000000"/>
              </w:rPr>
            </w:pPr>
            <w:r>
              <w:rPr>
                <w:color w:val="000000"/>
              </w:rPr>
              <w:t xml:space="preserve">       28 000,00 € </w:t>
            </w:r>
          </w:p>
        </w:tc>
        <w:tc>
          <w:tcPr>
            <w:tcW w:w="1424" w:type="dxa"/>
            <w:tcBorders>
              <w:top w:val="single" w:sz="6" w:space="0" w:color="000000"/>
              <w:left w:val="single" w:sz="6" w:space="0" w:color="000000"/>
              <w:bottom w:val="single" w:sz="6" w:space="0" w:color="000000"/>
              <w:right w:val="single" w:sz="6" w:space="0" w:color="000000"/>
            </w:tcBorders>
          </w:tcPr>
          <w:p w14:paraId="268FF52F" w14:textId="77777777" w:rsidR="00BA6181" w:rsidRDefault="00BA6181">
            <w:pPr>
              <w:jc w:val="right"/>
              <w:rPr>
                <w:color w:val="000000"/>
              </w:rPr>
            </w:pPr>
            <w:r>
              <w:rPr>
                <w:color w:val="000000"/>
              </w:rPr>
              <w:t xml:space="preserve">       32 000,00 € </w:t>
            </w:r>
          </w:p>
        </w:tc>
        <w:tc>
          <w:tcPr>
            <w:tcW w:w="1424" w:type="dxa"/>
            <w:tcBorders>
              <w:top w:val="single" w:sz="6" w:space="0" w:color="000000"/>
              <w:left w:val="single" w:sz="6" w:space="0" w:color="000000"/>
              <w:bottom w:val="single" w:sz="6" w:space="0" w:color="000000"/>
              <w:right w:val="single" w:sz="6" w:space="0" w:color="000000"/>
            </w:tcBorders>
          </w:tcPr>
          <w:p w14:paraId="7BBDD606"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3CC8AF19" w14:textId="60284597" w:rsidR="00BA6181" w:rsidRDefault="00CC72BE">
            <w:pPr>
              <w:jc w:val="center"/>
              <w:rPr>
                <w:i/>
                <w:color w:val="000000"/>
              </w:rPr>
            </w:pPr>
            <w:r>
              <w:rPr>
                <w:noProof/>
              </w:rPr>
              <w:pict w14:anchorId="22B1884E">
                <v:shape id="_x0000_s1041" style="position:absolute;left:0;text-align:left;margin-left:454pt;margin-top:5.35pt;width:7.25pt;height:48.35pt;z-index:16;mso-position-horizontal-relative:text;mso-position-vertical-relative:text" coordsize="20000,20000" o:allowincell="f" path="m,l19862,r,19985l,19985e" filled="f">
                  <v:path arrowok="t"/>
                </v:shape>
              </w:pict>
            </w:r>
            <w:r w:rsidR="00BA6181">
              <w:rPr>
                <w:i/>
                <w:color w:val="000000"/>
              </w:rPr>
              <w:t xml:space="preserve"> Calcul </w:t>
            </w:r>
          </w:p>
        </w:tc>
      </w:tr>
      <w:tr w:rsidR="00BA6181" w14:paraId="58142C49"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5932DDED" w14:textId="77777777" w:rsidR="00BA6181" w:rsidRDefault="00F734AF">
            <w:pPr>
              <w:jc w:val="center"/>
              <w:rPr>
                <w:rFonts w:ascii="Arial" w:hAnsi="Arial"/>
                <w:color w:val="000000"/>
              </w:rPr>
            </w:pPr>
            <w:r>
              <w:rPr>
                <w:noProof/>
              </w:rPr>
              <w:pict w14:anchorId="5B9F188A">
                <v:line id="_x0000_s1043" style="position:absolute;left:0;text-align:left;flip:x;z-index:18;mso-position-horizontal-relative:text;mso-position-vertical-relative:text" from="461.2pt,9.4pt" to="482.85pt,9.45pt" o:allowincell="f">
                  <v:stroke endarrow="block" endarrowwidth="wide" endarrowlength="long"/>
                </v:line>
              </w:pict>
            </w:r>
            <w:r w:rsidR="00BA6181">
              <w:rPr>
                <w:rFonts w:ascii="Arial" w:hAnsi="Arial"/>
                <w:color w:val="000000"/>
              </w:rPr>
              <w:t>8</w:t>
            </w:r>
          </w:p>
        </w:tc>
        <w:tc>
          <w:tcPr>
            <w:tcW w:w="1872" w:type="dxa"/>
            <w:tcBorders>
              <w:top w:val="single" w:sz="6" w:space="0" w:color="000000"/>
              <w:left w:val="single" w:sz="6" w:space="0" w:color="000000"/>
              <w:bottom w:val="single" w:sz="6" w:space="0" w:color="000000"/>
              <w:right w:val="single" w:sz="6" w:space="0" w:color="000000"/>
            </w:tcBorders>
          </w:tcPr>
          <w:p w14:paraId="0F78A272" w14:textId="77777777" w:rsidR="00BA6181" w:rsidRDefault="00BA6181">
            <w:pPr>
              <w:rPr>
                <w:rFonts w:ascii="Arial" w:hAnsi="Arial"/>
                <w:color w:val="000000"/>
              </w:rPr>
            </w:pPr>
            <w:proofErr w:type="spellStart"/>
            <w:r>
              <w:rPr>
                <w:rFonts w:ascii="Arial" w:hAnsi="Arial"/>
                <w:color w:val="000000"/>
              </w:rPr>
              <w:t>Laurenzo</w:t>
            </w:r>
            <w:proofErr w:type="spellEnd"/>
            <w:r>
              <w:rPr>
                <w:rFonts w:ascii="Arial" w:hAnsi="Arial"/>
                <w:color w:val="000000"/>
              </w:rPr>
              <w:t xml:space="preserve"> Flavio</w:t>
            </w:r>
          </w:p>
        </w:tc>
        <w:tc>
          <w:tcPr>
            <w:tcW w:w="1424" w:type="dxa"/>
            <w:tcBorders>
              <w:top w:val="single" w:sz="6" w:space="0" w:color="000000"/>
              <w:left w:val="single" w:sz="6" w:space="0" w:color="000000"/>
              <w:bottom w:val="single" w:sz="6" w:space="0" w:color="000000"/>
              <w:right w:val="single" w:sz="6" w:space="0" w:color="000000"/>
            </w:tcBorders>
          </w:tcPr>
          <w:p w14:paraId="21FC9E9F" w14:textId="77777777" w:rsidR="00BA6181" w:rsidRDefault="00BA6181">
            <w:pPr>
              <w:jc w:val="right"/>
              <w:rPr>
                <w:color w:val="000000"/>
              </w:rPr>
            </w:pPr>
            <w:r>
              <w:rPr>
                <w:color w:val="000000"/>
              </w:rPr>
              <w:t xml:space="preserve">       30 500,00 € </w:t>
            </w:r>
          </w:p>
        </w:tc>
        <w:tc>
          <w:tcPr>
            <w:tcW w:w="1424" w:type="dxa"/>
            <w:tcBorders>
              <w:top w:val="single" w:sz="6" w:space="0" w:color="000000"/>
              <w:left w:val="single" w:sz="6" w:space="0" w:color="000000"/>
              <w:bottom w:val="single" w:sz="6" w:space="0" w:color="000000"/>
              <w:right w:val="single" w:sz="6" w:space="0" w:color="000000"/>
            </w:tcBorders>
          </w:tcPr>
          <w:p w14:paraId="735DFDDE" w14:textId="77777777" w:rsidR="00BA6181" w:rsidRDefault="00BA6181">
            <w:pPr>
              <w:jc w:val="right"/>
              <w:rPr>
                <w:color w:val="000000"/>
              </w:rPr>
            </w:pPr>
            <w:r>
              <w:rPr>
                <w:color w:val="000000"/>
              </w:rPr>
              <w:t xml:space="preserve">       31 000,00 € </w:t>
            </w:r>
          </w:p>
        </w:tc>
        <w:tc>
          <w:tcPr>
            <w:tcW w:w="1424" w:type="dxa"/>
            <w:tcBorders>
              <w:top w:val="single" w:sz="6" w:space="0" w:color="000000"/>
              <w:left w:val="single" w:sz="6" w:space="0" w:color="000000"/>
              <w:bottom w:val="single" w:sz="6" w:space="0" w:color="000000"/>
              <w:right w:val="single" w:sz="6" w:space="0" w:color="000000"/>
            </w:tcBorders>
          </w:tcPr>
          <w:p w14:paraId="77E1321E" w14:textId="77777777" w:rsidR="00BA6181" w:rsidRDefault="00BA6181">
            <w:pPr>
              <w:jc w:val="right"/>
              <w:rPr>
                <w:color w:val="000000"/>
              </w:rPr>
            </w:pPr>
            <w:r>
              <w:rPr>
                <w:color w:val="000000"/>
              </w:rPr>
              <w:t xml:space="preserve">       32 000,00 € </w:t>
            </w:r>
          </w:p>
        </w:tc>
        <w:tc>
          <w:tcPr>
            <w:tcW w:w="1424" w:type="dxa"/>
            <w:tcBorders>
              <w:top w:val="single" w:sz="6" w:space="0" w:color="000000"/>
              <w:left w:val="single" w:sz="6" w:space="0" w:color="000000"/>
              <w:bottom w:val="single" w:sz="6" w:space="0" w:color="000000"/>
              <w:right w:val="single" w:sz="6" w:space="0" w:color="000000"/>
            </w:tcBorders>
          </w:tcPr>
          <w:p w14:paraId="154CAE80"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39CF12E2" w14:textId="77777777" w:rsidR="00BA6181" w:rsidRDefault="00BA6181">
            <w:pPr>
              <w:jc w:val="center"/>
              <w:rPr>
                <w:i/>
                <w:color w:val="000000"/>
              </w:rPr>
            </w:pPr>
            <w:r>
              <w:rPr>
                <w:i/>
                <w:color w:val="000000"/>
              </w:rPr>
              <w:t xml:space="preserve"> Calcul </w:t>
            </w:r>
          </w:p>
        </w:tc>
      </w:tr>
      <w:tr w:rsidR="00BA6181" w14:paraId="08C7A1B8"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18F3D19A" w14:textId="77777777" w:rsidR="00BA6181" w:rsidRDefault="00BA6181">
            <w:pPr>
              <w:jc w:val="center"/>
              <w:rPr>
                <w:rFonts w:ascii="Arial" w:hAnsi="Arial"/>
                <w:color w:val="000000"/>
              </w:rPr>
            </w:pPr>
            <w:r>
              <w:rPr>
                <w:rFonts w:ascii="Arial" w:hAnsi="Arial"/>
                <w:color w:val="000000"/>
              </w:rPr>
              <w:t>9</w:t>
            </w:r>
          </w:p>
        </w:tc>
        <w:tc>
          <w:tcPr>
            <w:tcW w:w="1872" w:type="dxa"/>
            <w:tcBorders>
              <w:top w:val="single" w:sz="6" w:space="0" w:color="000000"/>
              <w:left w:val="single" w:sz="6" w:space="0" w:color="000000"/>
              <w:bottom w:val="single" w:sz="6" w:space="0" w:color="000000"/>
              <w:right w:val="single" w:sz="6" w:space="0" w:color="000000"/>
            </w:tcBorders>
          </w:tcPr>
          <w:p w14:paraId="5CBCB5B2" w14:textId="77777777" w:rsidR="00BA6181" w:rsidRDefault="00BA6181">
            <w:pPr>
              <w:rPr>
                <w:rFonts w:ascii="Arial" w:hAnsi="Arial"/>
                <w:color w:val="000000"/>
              </w:rPr>
            </w:pPr>
            <w:r>
              <w:rPr>
                <w:rFonts w:ascii="Arial" w:hAnsi="Arial"/>
                <w:color w:val="000000"/>
              </w:rPr>
              <w:t>Barjac Sophie</w:t>
            </w:r>
          </w:p>
        </w:tc>
        <w:tc>
          <w:tcPr>
            <w:tcW w:w="1424" w:type="dxa"/>
            <w:tcBorders>
              <w:top w:val="single" w:sz="6" w:space="0" w:color="000000"/>
              <w:left w:val="single" w:sz="6" w:space="0" w:color="000000"/>
              <w:bottom w:val="single" w:sz="6" w:space="0" w:color="000000"/>
              <w:right w:val="single" w:sz="6" w:space="0" w:color="000000"/>
            </w:tcBorders>
          </w:tcPr>
          <w:p w14:paraId="4E9342B5" w14:textId="77777777" w:rsidR="00BA6181" w:rsidRDefault="00BA6181">
            <w:pPr>
              <w:jc w:val="right"/>
              <w:rPr>
                <w:color w:val="000000"/>
              </w:rPr>
            </w:pPr>
            <w:r>
              <w:rPr>
                <w:color w:val="000000"/>
              </w:rPr>
              <w:t xml:space="preserve">       32 400,00 € </w:t>
            </w:r>
          </w:p>
        </w:tc>
        <w:tc>
          <w:tcPr>
            <w:tcW w:w="1424" w:type="dxa"/>
            <w:tcBorders>
              <w:top w:val="single" w:sz="6" w:space="0" w:color="000000"/>
              <w:left w:val="single" w:sz="6" w:space="0" w:color="000000"/>
              <w:bottom w:val="single" w:sz="6" w:space="0" w:color="000000"/>
              <w:right w:val="single" w:sz="6" w:space="0" w:color="000000"/>
            </w:tcBorders>
          </w:tcPr>
          <w:p w14:paraId="0272F9D1" w14:textId="77777777" w:rsidR="00BA6181" w:rsidRDefault="00BA6181">
            <w:pPr>
              <w:jc w:val="right"/>
              <w:rPr>
                <w:color w:val="000000"/>
              </w:rPr>
            </w:pPr>
            <w:r>
              <w:rPr>
                <w:color w:val="000000"/>
              </w:rPr>
              <w:t xml:space="preserve">       35 000,00 € </w:t>
            </w:r>
          </w:p>
        </w:tc>
        <w:tc>
          <w:tcPr>
            <w:tcW w:w="1424" w:type="dxa"/>
            <w:tcBorders>
              <w:top w:val="single" w:sz="6" w:space="0" w:color="000000"/>
              <w:left w:val="single" w:sz="6" w:space="0" w:color="000000"/>
              <w:bottom w:val="single" w:sz="6" w:space="0" w:color="000000"/>
              <w:right w:val="single" w:sz="6" w:space="0" w:color="000000"/>
            </w:tcBorders>
          </w:tcPr>
          <w:p w14:paraId="0FE67529" w14:textId="77777777" w:rsidR="00BA6181" w:rsidRDefault="00BA6181">
            <w:pPr>
              <w:jc w:val="right"/>
              <w:rPr>
                <w:color w:val="000000"/>
              </w:rPr>
            </w:pPr>
            <w:r>
              <w:rPr>
                <w:color w:val="000000"/>
              </w:rPr>
              <w:t xml:space="preserve">       38 000,00 € </w:t>
            </w:r>
          </w:p>
        </w:tc>
        <w:tc>
          <w:tcPr>
            <w:tcW w:w="1424" w:type="dxa"/>
            <w:tcBorders>
              <w:top w:val="single" w:sz="6" w:space="0" w:color="000000"/>
              <w:left w:val="single" w:sz="6" w:space="0" w:color="000000"/>
              <w:bottom w:val="single" w:sz="6" w:space="0" w:color="000000"/>
              <w:right w:val="single" w:sz="6" w:space="0" w:color="000000"/>
            </w:tcBorders>
          </w:tcPr>
          <w:p w14:paraId="17295C26"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28C0D567" w14:textId="77777777" w:rsidR="00BA6181" w:rsidRDefault="00BA6181">
            <w:pPr>
              <w:jc w:val="center"/>
              <w:rPr>
                <w:i/>
                <w:color w:val="000000"/>
              </w:rPr>
            </w:pPr>
            <w:r>
              <w:rPr>
                <w:i/>
                <w:color w:val="000000"/>
              </w:rPr>
              <w:t xml:space="preserve"> Calcul </w:t>
            </w:r>
          </w:p>
        </w:tc>
      </w:tr>
      <w:tr w:rsidR="00BA6181" w14:paraId="0FD7164C"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6D93C664" w14:textId="77777777" w:rsidR="00BA6181" w:rsidRDefault="00BA6181">
            <w:pPr>
              <w:jc w:val="center"/>
              <w:rPr>
                <w:rFonts w:ascii="Arial" w:hAnsi="Arial"/>
                <w:color w:val="000000"/>
              </w:rPr>
            </w:pPr>
            <w:r>
              <w:rPr>
                <w:rFonts w:ascii="Arial" w:hAnsi="Arial"/>
                <w:color w:val="000000"/>
              </w:rPr>
              <w:t>10</w:t>
            </w:r>
          </w:p>
        </w:tc>
        <w:tc>
          <w:tcPr>
            <w:tcW w:w="1872" w:type="dxa"/>
            <w:tcBorders>
              <w:top w:val="single" w:sz="6" w:space="0" w:color="000000"/>
              <w:left w:val="single" w:sz="6" w:space="0" w:color="000000"/>
              <w:bottom w:val="single" w:sz="6" w:space="0" w:color="000000"/>
              <w:right w:val="single" w:sz="6" w:space="0" w:color="000000"/>
            </w:tcBorders>
          </w:tcPr>
          <w:p w14:paraId="592ECD28" w14:textId="77777777" w:rsidR="00BA6181" w:rsidRDefault="00BA6181">
            <w:pPr>
              <w:rPr>
                <w:rFonts w:ascii="Arial" w:hAnsi="Arial"/>
                <w:color w:val="000000"/>
              </w:rPr>
            </w:pPr>
            <w:r>
              <w:rPr>
                <w:rFonts w:ascii="Arial" w:hAnsi="Arial"/>
                <w:color w:val="000000"/>
              </w:rPr>
              <w:t xml:space="preserve">Thomas </w:t>
            </w:r>
            <w:proofErr w:type="spellStart"/>
            <w:r>
              <w:rPr>
                <w:rFonts w:ascii="Arial" w:hAnsi="Arial"/>
                <w:color w:val="000000"/>
              </w:rPr>
              <w:t>Cousseau</w:t>
            </w:r>
            <w:proofErr w:type="spellEnd"/>
          </w:p>
        </w:tc>
        <w:tc>
          <w:tcPr>
            <w:tcW w:w="1424" w:type="dxa"/>
            <w:tcBorders>
              <w:top w:val="single" w:sz="6" w:space="0" w:color="000000"/>
              <w:left w:val="single" w:sz="6" w:space="0" w:color="000000"/>
              <w:bottom w:val="single" w:sz="6" w:space="0" w:color="000000"/>
              <w:right w:val="single" w:sz="6" w:space="0" w:color="000000"/>
            </w:tcBorders>
          </w:tcPr>
          <w:p w14:paraId="738167D9" w14:textId="77777777" w:rsidR="00BA6181" w:rsidRDefault="00BA6181">
            <w:pPr>
              <w:jc w:val="right"/>
              <w:rPr>
                <w:color w:val="000000"/>
              </w:rPr>
            </w:pPr>
            <w:r>
              <w:rPr>
                <w:color w:val="000000"/>
              </w:rPr>
              <w:t xml:space="preserve">       26 000,00 € </w:t>
            </w:r>
          </w:p>
        </w:tc>
        <w:tc>
          <w:tcPr>
            <w:tcW w:w="1424" w:type="dxa"/>
            <w:tcBorders>
              <w:top w:val="single" w:sz="6" w:space="0" w:color="000000"/>
              <w:left w:val="single" w:sz="6" w:space="0" w:color="000000"/>
              <w:bottom w:val="single" w:sz="6" w:space="0" w:color="000000"/>
              <w:right w:val="single" w:sz="6" w:space="0" w:color="000000"/>
            </w:tcBorders>
          </w:tcPr>
          <w:p w14:paraId="4679D463" w14:textId="77777777" w:rsidR="00BA6181" w:rsidRDefault="00BA6181">
            <w:pPr>
              <w:jc w:val="right"/>
              <w:rPr>
                <w:color w:val="000000"/>
              </w:rPr>
            </w:pPr>
            <w:r>
              <w:rPr>
                <w:color w:val="000000"/>
              </w:rPr>
              <w:t xml:space="preserve">       22 000,00 € </w:t>
            </w:r>
          </w:p>
        </w:tc>
        <w:tc>
          <w:tcPr>
            <w:tcW w:w="1424" w:type="dxa"/>
            <w:tcBorders>
              <w:top w:val="single" w:sz="6" w:space="0" w:color="000000"/>
              <w:left w:val="single" w:sz="6" w:space="0" w:color="000000"/>
              <w:bottom w:val="single" w:sz="6" w:space="0" w:color="000000"/>
              <w:right w:val="single" w:sz="6" w:space="0" w:color="000000"/>
            </w:tcBorders>
          </w:tcPr>
          <w:p w14:paraId="4AD5AAD0" w14:textId="77777777" w:rsidR="00BA6181" w:rsidRDefault="00BA6181">
            <w:pPr>
              <w:jc w:val="right"/>
              <w:rPr>
                <w:color w:val="000000"/>
              </w:rPr>
            </w:pPr>
            <w:r>
              <w:rPr>
                <w:color w:val="000000"/>
              </w:rPr>
              <w:t xml:space="preserve">       19 000,00 € </w:t>
            </w:r>
          </w:p>
        </w:tc>
        <w:tc>
          <w:tcPr>
            <w:tcW w:w="1424" w:type="dxa"/>
            <w:tcBorders>
              <w:top w:val="single" w:sz="6" w:space="0" w:color="000000"/>
              <w:left w:val="single" w:sz="6" w:space="0" w:color="000000"/>
              <w:bottom w:val="single" w:sz="6" w:space="0" w:color="000000"/>
              <w:right w:val="single" w:sz="6" w:space="0" w:color="000000"/>
            </w:tcBorders>
          </w:tcPr>
          <w:p w14:paraId="0206C708"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590E2CBC" w14:textId="77777777" w:rsidR="00BA6181" w:rsidRDefault="00BA6181">
            <w:pPr>
              <w:jc w:val="center"/>
              <w:rPr>
                <w:i/>
                <w:color w:val="000000"/>
              </w:rPr>
            </w:pPr>
            <w:r>
              <w:rPr>
                <w:i/>
                <w:color w:val="000000"/>
              </w:rPr>
              <w:t xml:space="preserve"> Calcul </w:t>
            </w:r>
          </w:p>
        </w:tc>
      </w:tr>
      <w:tr w:rsidR="00BA6181" w14:paraId="66A57B71"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497F1E9A" w14:textId="77777777" w:rsidR="00BA6181" w:rsidRDefault="00BA6181">
            <w:pPr>
              <w:jc w:val="center"/>
              <w:rPr>
                <w:rFonts w:ascii="Arial" w:hAnsi="Arial"/>
                <w:color w:val="000000"/>
              </w:rPr>
            </w:pPr>
            <w:r>
              <w:rPr>
                <w:rFonts w:ascii="Arial" w:hAnsi="Arial"/>
                <w:color w:val="000000"/>
              </w:rPr>
              <w:t>11</w:t>
            </w:r>
          </w:p>
        </w:tc>
        <w:tc>
          <w:tcPr>
            <w:tcW w:w="1872" w:type="dxa"/>
            <w:tcBorders>
              <w:top w:val="single" w:sz="6" w:space="0" w:color="000000"/>
              <w:left w:val="single" w:sz="6" w:space="0" w:color="000000"/>
              <w:bottom w:val="single" w:sz="6" w:space="0" w:color="000000"/>
              <w:right w:val="single" w:sz="6" w:space="0" w:color="000000"/>
            </w:tcBorders>
          </w:tcPr>
          <w:p w14:paraId="2CC5CE3E" w14:textId="77777777" w:rsidR="00BA6181" w:rsidRDefault="00BA6181">
            <w:pPr>
              <w:jc w:val="right"/>
              <w:rPr>
                <w:rFonts w:ascii="Arial" w:hAnsi="Arial"/>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3B85E143" w14:textId="77777777" w:rsidR="00BA6181" w:rsidRDefault="00BA6181">
            <w:pPr>
              <w:jc w:val="right"/>
              <w:rPr>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1A1F9EC9" w14:textId="77777777" w:rsidR="00BA6181" w:rsidRDefault="00BA6181">
            <w:pPr>
              <w:jc w:val="right"/>
              <w:rPr>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4A1B3785" w14:textId="77777777" w:rsidR="00BA6181" w:rsidRDefault="00BA6181">
            <w:pPr>
              <w:jc w:val="right"/>
              <w:rPr>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112DD37E" w14:textId="77777777" w:rsidR="00BA6181" w:rsidRDefault="00BA6181">
            <w:pPr>
              <w:jc w:val="right"/>
              <w:rPr>
                <w:color w:val="000000"/>
              </w:rPr>
            </w:pPr>
          </w:p>
        </w:tc>
        <w:tc>
          <w:tcPr>
            <w:tcW w:w="1424" w:type="dxa"/>
            <w:tcBorders>
              <w:top w:val="single" w:sz="6" w:space="0" w:color="000000"/>
              <w:left w:val="single" w:sz="6" w:space="0" w:color="000000"/>
              <w:bottom w:val="single" w:sz="6" w:space="0" w:color="000000"/>
              <w:right w:val="single" w:sz="6" w:space="0" w:color="000000"/>
            </w:tcBorders>
          </w:tcPr>
          <w:p w14:paraId="26174B03" w14:textId="77777777" w:rsidR="00BA6181" w:rsidRDefault="00BA6181">
            <w:pPr>
              <w:jc w:val="right"/>
              <w:rPr>
                <w:rFonts w:ascii="Arial" w:hAnsi="Arial"/>
                <w:color w:val="000000"/>
              </w:rPr>
            </w:pPr>
          </w:p>
        </w:tc>
      </w:tr>
      <w:tr w:rsidR="00BA6181" w14:paraId="012833DC"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757D9795" w14:textId="77777777" w:rsidR="00BA6181" w:rsidRDefault="00F734AF">
            <w:pPr>
              <w:jc w:val="center"/>
              <w:rPr>
                <w:rFonts w:ascii="Arial" w:hAnsi="Arial"/>
                <w:color w:val="000000"/>
              </w:rPr>
            </w:pPr>
            <w:r>
              <w:rPr>
                <w:noProof/>
              </w:rPr>
              <w:pict w14:anchorId="017D4D03">
                <v:line id="_x0000_s1032" style="position:absolute;left:0;text-align:left;flip:x;z-index:7;mso-position-horizontal-relative:text;mso-position-vertical-relative:text" from="144.4pt,11.85pt" to="144.45pt,47.9pt" o:allowincell="f">
                  <v:stroke startarrow="block" startarrowwidth="wide" startarrowlength="long"/>
                </v:line>
              </w:pict>
            </w:r>
            <w:r w:rsidR="00BA6181">
              <w:rPr>
                <w:rFonts w:ascii="Arial" w:hAnsi="Arial"/>
                <w:color w:val="000000"/>
              </w:rPr>
              <w:t>12</w:t>
            </w:r>
          </w:p>
        </w:tc>
        <w:tc>
          <w:tcPr>
            <w:tcW w:w="1872" w:type="dxa"/>
            <w:tcBorders>
              <w:top w:val="single" w:sz="6" w:space="0" w:color="000000"/>
              <w:left w:val="single" w:sz="6" w:space="0" w:color="000000"/>
              <w:bottom w:val="single" w:sz="6" w:space="0" w:color="000000"/>
              <w:right w:val="single" w:sz="6" w:space="0" w:color="000000"/>
            </w:tcBorders>
          </w:tcPr>
          <w:p w14:paraId="6E2D20CB" w14:textId="77777777" w:rsidR="00BA6181" w:rsidRDefault="00BA6181">
            <w:pPr>
              <w:rPr>
                <w:rFonts w:ascii="Arial" w:hAnsi="Arial"/>
                <w:color w:val="000000"/>
              </w:rPr>
            </w:pPr>
            <w:r>
              <w:rPr>
                <w:rFonts w:ascii="Arial" w:hAnsi="Arial"/>
                <w:color w:val="000000"/>
              </w:rPr>
              <w:t>TOTAL</w:t>
            </w:r>
          </w:p>
        </w:tc>
        <w:tc>
          <w:tcPr>
            <w:tcW w:w="1424" w:type="dxa"/>
            <w:tcBorders>
              <w:top w:val="single" w:sz="6" w:space="0" w:color="000000"/>
              <w:left w:val="single" w:sz="6" w:space="0" w:color="000000"/>
              <w:bottom w:val="single" w:sz="6" w:space="0" w:color="000000"/>
              <w:right w:val="single" w:sz="6" w:space="0" w:color="000000"/>
            </w:tcBorders>
          </w:tcPr>
          <w:p w14:paraId="544FFAB7"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1B5218C6"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378D12B0"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3A12AA9A" w14:textId="77777777" w:rsidR="00BA6181" w:rsidRDefault="00BA6181">
            <w:pPr>
              <w:jc w:val="center"/>
              <w:rPr>
                <w:i/>
                <w:color w:val="000000"/>
              </w:rPr>
            </w:pPr>
            <w:r>
              <w:rPr>
                <w:i/>
                <w:color w:val="000000"/>
              </w:rPr>
              <w:t xml:space="preserve"> Calcul </w:t>
            </w:r>
          </w:p>
        </w:tc>
        <w:tc>
          <w:tcPr>
            <w:tcW w:w="1424" w:type="dxa"/>
            <w:tcBorders>
              <w:top w:val="single" w:sz="6" w:space="0" w:color="000000"/>
              <w:left w:val="single" w:sz="6" w:space="0" w:color="000000"/>
              <w:bottom w:val="single" w:sz="6" w:space="0" w:color="000000"/>
              <w:right w:val="single" w:sz="6" w:space="0" w:color="000000"/>
            </w:tcBorders>
          </w:tcPr>
          <w:p w14:paraId="7927A66A" w14:textId="77777777" w:rsidR="00BA6181" w:rsidRDefault="00BA6181">
            <w:pPr>
              <w:jc w:val="center"/>
              <w:rPr>
                <w:i/>
                <w:color w:val="000000"/>
              </w:rPr>
            </w:pPr>
            <w:r>
              <w:rPr>
                <w:i/>
                <w:color w:val="000000"/>
              </w:rPr>
              <w:t xml:space="preserve"> Calcul </w:t>
            </w:r>
          </w:p>
        </w:tc>
      </w:tr>
      <w:tr w:rsidR="00BA6181" w14:paraId="6282ADE9"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7E5A426E" w14:textId="77777777" w:rsidR="00BA6181" w:rsidRDefault="00F734AF">
            <w:pPr>
              <w:jc w:val="center"/>
              <w:rPr>
                <w:rFonts w:ascii="Arial" w:hAnsi="Arial"/>
                <w:color w:val="000000"/>
              </w:rPr>
            </w:pPr>
            <w:r>
              <w:rPr>
                <w:noProof/>
              </w:rPr>
              <w:pict w14:anchorId="3F002EA0">
                <v:line id="_x0000_s1036" style="position:absolute;left:0;text-align:left;flip:x;z-index:11;mso-position-horizontal-relative:text;mso-position-vertical-relative:text" from="324.4pt,3.45pt" to="425.25pt,32.3pt" o:allowincell="f">
                  <v:stroke startarrow="block" startarrowwidth="wide" startarrowlength="long"/>
                </v:line>
              </w:pict>
            </w:r>
            <w:r>
              <w:rPr>
                <w:noProof/>
              </w:rPr>
              <w:pict w14:anchorId="0509955C">
                <v:line id="_x0000_s1035" style="position:absolute;left:0;text-align:left;flip:x;z-index:10;mso-position-horizontal-relative:text;mso-position-vertical-relative:text" from="324.4pt,3.45pt" to="353.25pt,32.3pt" o:allowincell="f">
                  <v:stroke startarrow="block" startarrowwidth="wide" startarrowlength="long"/>
                </v:line>
              </w:pict>
            </w:r>
            <w:r>
              <w:rPr>
                <w:noProof/>
              </w:rPr>
              <w:pict w14:anchorId="5BB39235">
                <v:line id="_x0000_s1034" style="position:absolute;left:0;text-align:left;z-index:9;mso-position-horizontal-relative:text;mso-position-vertical-relative:text" from="310pt,3.45pt" to="324.45pt,32.3pt" o:allowincell="f">
                  <v:stroke startarrow="block" startarrowwidth="wide" startarrowlength="long"/>
                </v:line>
              </w:pict>
            </w:r>
            <w:r>
              <w:rPr>
                <w:noProof/>
              </w:rPr>
              <w:pict w14:anchorId="12FCE668">
                <v:line id="_x0000_s1033" style="position:absolute;left:0;text-align:left;z-index:8;mso-position-horizontal-relative:text;mso-position-vertical-relative:text" from="230.8pt,3.45pt" to="324.45pt,32.3pt" o:allowincell="f">
                  <v:stroke startarrow="block" startarrowwidth="wide" startarrowlength="long"/>
                </v:line>
              </w:pict>
            </w:r>
            <w:r w:rsidR="00BA6181">
              <w:rPr>
                <w:rFonts w:ascii="Arial" w:hAnsi="Arial"/>
                <w:color w:val="000000"/>
              </w:rPr>
              <w:t>13</w:t>
            </w:r>
          </w:p>
        </w:tc>
        <w:tc>
          <w:tcPr>
            <w:tcW w:w="1872" w:type="dxa"/>
            <w:tcBorders>
              <w:top w:val="nil"/>
              <w:left w:val="nil"/>
              <w:bottom w:val="nil"/>
              <w:right w:val="nil"/>
            </w:tcBorders>
          </w:tcPr>
          <w:p w14:paraId="67B3690D" w14:textId="77777777" w:rsidR="00BA6181" w:rsidRDefault="00BA6181">
            <w:pPr>
              <w:jc w:val="right"/>
              <w:rPr>
                <w:rFonts w:ascii="Arial" w:hAnsi="Arial"/>
                <w:color w:val="000000"/>
              </w:rPr>
            </w:pPr>
          </w:p>
        </w:tc>
        <w:tc>
          <w:tcPr>
            <w:tcW w:w="1424" w:type="dxa"/>
            <w:tcBorders>
              <w:top w:val="nil"/>
              <w:left w:val="nil"/>
              <w:bottom w:val="nil"/>
              <w:right w:val="nil"/>
            </w:tcBorders>
          </w:tcPr>
          <w:p w14:paraId="68D1FD19" w14:textId="77777777" w:rsidR="00BA6181" w:rsidRDefault="00BA6181">
            <w:pPr>
              <w:jc w:val="right"/>
              <w:rPr>
                <w:rFonts w:ascii="Arial" w:hAnsi="Arial"/>
                <w:color w:val="000000"/>
              </w:rPr>
            </w:pPr>
          </w:p>
        </w:tc>
        <w:tc>
          <w:tcPr>
            <w:tcW w:w="1424" w:type="dxa"/>
            <w:tcBorders>
              <w:top w:val="nil"/>
              <w:left w:val="nil"/>
              <w:bottom w:val="nil"/>
              <w:right w:val="nil"/>
            </w:tcBorders>
          </w:tcPr>
          <w:p w14:paraId="5AE79F11" w14:textId="77777777" w:rsidR="00BA6181" w:rsidRDefault="00BA6181">
            <w:pPr>
              <w:jc w:val="right"/>
              <w:rPr>
                <w:rFonts w:ascii="Arial" w:hAnsi="Arial"/>
                <w:color w:val="000000"/>
              </w:rPr>
            </w:pPr>
          </w:p>
        </w:tc>
        <w:tc>
          <w:tcPr>
            <w:tcW w:w="1424" w:type="dxa"/>
            <w:tcBorders>
              <w:top w:val="nil"/>
              <w:left w:val="nil"/>
              <w:bottom w:val="nil"/>
              <w:right w:val="nil"/>
            </w:tcBorders>
          </w:tcPr>
          <w:p w14:paraId="02CE3A1A" w14:textId="77777777" w:rsidR="00BA6181" w:rsidRDefault="00BA6181">
            <w:pPr>
              <w:jc w:val="right"/>
              <w:rPr>
                <w:rFonts w:ascii="Arial" w:hAnsi="Arial"/>
                <w:color w:val="000000"/>
              </w:rPr>
            </w:pPr>
          </w:p>
        </w:tc>
        <w:tc>
          <w:tcPr>
            <w:tcW w:w="1424" w:type="dxa"/>
            <w:tcBorders>
              <w:top w:val="nil"/>
              <w:left w:val="nil"/>
              <w:bottom w:val="nil"/>
              <w:right w:val="nil"/>
            </w:tcBorders>
          </w:tcPr>
          <w:p w14:paraId="3C97B2A4" w14:textId="77777777" w:rsidR="00BA6181" w:rsidRDefault="00BA6181">
            <w:pPr>
              <w:jc w:val="right"/>
              <w:rPr>
                <w:rFonts w:ascii="Arial" w:hAnsi="Arial"/>
                <w:color w:val="000000"/>
              </w:rPr>
            </w:pPr>
          </w:p>
        </w:tc>
        <w:tc>
          <w:tcPr>
            <w:tcW w:w="1424" w:type="dxa"/>
            <w:tcBorders>
              <w:top w:val="nil"/>
              <w:left w:val="nil"/>
              <w:bottom w:val="nil"/>
              <w:right w:val="nil"/>
            </w:tcBorders>
          </w:tcPr>
          <w:p w14:paraId="22AD0417" w14:textId="77777777" w:rsidR="00BA6181" w:rsidRDefault="00BA6181">
            <w:pPr>
              <w:jc w:val="right"/>
              <w:rPr>
                <w:rFonts w:ascii="Arial" w:hAnsi="Arial"/>
                <w:color w:val="000000"/>
              </w:rPr>
            </w:pPr>
          </w:p>
        </w:tc>
      </w:tr>
      <w:tr w:rsidR="00BA6181" w14:paraId="5B46CD33"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4A56AF64" w14:textId="77777777" w:rsidR="00BA6181" w:rsidRDefault="00BA6181">
            <w:pPr>
              <w:jc w:val="center"/>
              <w:rPr>
                <w:rFonts w:ascii="Arial" w:hAnsi="Arial"/>
                <w:color w:val="000000"/>
              </w:rPr>
            </w:pPr>
            <w:r>
              <w:rPr>
                <w:rFonts w:ascii="Arial" w:hAnsi="Arial"/>
                <w:color w:val="000000"/>
              </w:rPr>
              <w:t>14</w:t>
            </w:r>
          </w:p>
        </w:tc>
        <w:tc>
          <w:tcPr>
            <w:tcW w:w="1872" w:type="dxa"/>
            <w:tcBorders>
              <w:top w:val="nil"/>
              <w:left w:val="nil"/>
              <w:bottom w:val="nil"/>
              <w:right w:val="nil"/>
            </w:tcBorders>
          </w:tcPr>
          <w:p w14:paraId="7A9370CE" w14:textId="77777777" w:rsidR="00BA6181" w:rsidRDefault="00BA6181">
            <w:pPr>
              <w:jc w:val="right"/>
              <w:rPr>
                <w:rFonts w:ascii="Arial" w:hAnsi="Arial"/>
                <w:color w:val="000000"/>
              </w:rPr>
            </w:pPr>
          </w:p>
        </w:tc>
        <w:tc>
          <w:tcPr>
            <w:tcW w:w="1424" w:type="dxa"/>
            <w:tcBorders>
              <w:top w:val="nil"/>
              <w:left w:val="nil"/>
              <w:bottom w:val="nil"/>
              <w:right w:val="nil"/>
            </w:tcBorders>
          </w:tcPr>
          <w:p w14:paraId="055B9B1B" w14:textId="77777777" w:rsidR="00BA6181" w:rsidRDefault="00BA6181">
            <w:pPr>
              <w:jc w:val="right"/>
              <w:rPr>
                <w:rFonts w:ascii="Arial" w:hAnsi="Arial"/>
                <w:color w:val="000000"/>
              </w:rPr>
            </w:pPr>
          </w:p>
        </w:tc>
        <w:tc>
          <w:tcPr>
            <w:tcW w:w="1424" w:type="dxa"/>
            <w:tcBorders>
              <w:top w:val="nil"/>
              <w:left w:val="nil"/>
              <w:bottom w:val="nil"/>
              <w:right w:val="nil"/>
            </w:tcBorders>
          </w:tcPr>
          <w:p w14:paraId="265A0F7C" w14:textId="77777777" w:rsidR="00BA6181" w:rsidRDefault="00BA6181">
            <w:pPr>
              <w:jc w:val="right"/>
              <w:rPr>
                <w:rFonts w:ascii="Arial" w:hAnsi="Arial"/>
                <w:color w:val="000000"/>
              </w:rPr>
            </w:pPr>
          </w:p>
        </w:tc>
        <w:tc>
          <w:tcPr>
            <w:tcW w:w="1424" w:type="dxa"/>
            <w:tcBorders>
              <w:top w:val="nil"/>
              <w:left w:val="nil"/>
              <w:bottom w:val="nil"/>
              <w:right w:val="nil"/>
            </w:tcBorders>
          </w:tcPr>
          <w:p w14:paraId="6810D61F" w14:textId="77777777" w:rsidR="00BA6181" w:rsidRDefault="00BA6181">
            <w:pPr>
              <w:jc w:val="right"/>
              <w:rPr>
                <w:rFonts w:ascii="Arial" w:hAnsi="Arial"/>
                <w:color w:val="000000"/>
              </w:rPr>
            </w:pPr>
          </w:p>
        </w:tc>
        <w:tc>
          <w:tcPr>
            <w:tcW w:w="1424" w:type="dxa"/>
            <w:tcBorders>
              <w:top w:val="nil"/>
              <w:left w:val="nil"/>
              <w:bottom w:val="nil"/>
              <w:right w:val="nil"/>
            </w:tcBorders>
          </w:tcPr>
          <w:p w14:paraId="68F34770" w14:textId="77777777" w:rsidR="00BA6181" w:rsidRDefault="00BA6181">
            <w:pPr>
              <w:jc w:val="right"/>
              <w:rPr>
                <w:rFonts w:ascii="Arial" w:hAnsi="Arial"/>
                <w:color w:val="000000"/>
              </w:rPr>
            </w:pPr>
          </w:p>
        </w:tc>
        <w:tc>
          <w:tcPr>
            <w:tcW w:w="1424" w:type="dxa"/>
            <w:tcBorders>
              <w:top w:val="nil"/>
              <w:left w:val="nil"/>
              <w:bottom w:val="nil"/>
              <w:right w:val="nil"/>
            </w:tcBorders>
          </w:tcPr>
          <w:p w14:paraId="58088E45" w14:textId="77777777" w:rsidR="00BA6181" w:rsidRDefault="00BA6181">
            <w:pPr>
              <w:jc w:val="right"/>
              <w:rPr>
                <w:rFonts w:ascii="Arial" w:hAnsi="Arial"/>
                <w:color w:val="000000"/>
              </w:rPr>
            </w:pPr>
          </w:p>
        </w:tc>
      </w:tr>
      <w:tr w:rsidR="00BA6181" w14:paraId="4A850359"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463AF917" w14:textId="77777777" w:rsidR="00BA6181" w:rsidRDefault="00F734AF">
            <w:pPr>
              <w:jc w:val="center"/>
              <w:rPr>
                <w:rFonts w:ascii="Arial" w:hAnsi="Arial"/>
                <w:color w:val="000000"/>
              </w:rPr>
            </w:pPr>
            <w:r>
              <w:rPr>
                <w:noProof/>
              </w:rPr>
              <w:pict w14:anchorId="0B1FCD85">
                <v:rect id="_x0000_s1029" style="position:absolute;left:0;text-align:left;margin-left:281.2pt;margin-top:1.05pt;width:86.45pt;height:14.45pt;z-index:4;mso-position-horizontal-relative:text;mso-position-vertical-relative:text" o:allowincell="f">
                  <v:fill color2="black"/>
                  <v:textbox inset="0,0,0,0">
                    <w:txbxContent>
                      <w:p w14:paraId="1CE3E932" w14:textId="77777777" w:rsidR="00BA6181" w:rsidRDefault="00BA6181">
                        <w:pPr>
                          <w:jc w:val="center"/>
                        </w:pPr>
                        <w:r>
                          <w:t>Formules à recopier</w:t>
                        </w:r>
                      </w:p>
                    </w:txbxContent>
                  </v:textbox>
                </v:rect>
              </w:pict>
            </w:r>
            <w:r>
              <w:rPr>
                <w:noProof/>
              </w:rPr>
              <w:pict w14:anchorId="5E1C2176">
                <v:rect id="_x0000_s1030" style="position:absolute;left:0;text-align:left;margin-left:108.4pt;margin-top:1.05pt;width:86.45pt;height:14.45pt;z-index:5;mso-position-horizontal-relative:text;mso-position-vertical-relative:text" o:allowincell="f">
                  <v:fill color2="black"/>
                  <v:textbox inset="0,0,0,0">
                    <w:txbxContent>
                      <w:p w14:paraId="3A98592A" w14:textId="77777777" w:rsidR="00BA6181" w:rsidRDefault="00BA6181">
                        <w:pPr>
                          <w:jc w:val="center"/>
                        </w:pPr>
                        <w:r>
                          <w:t>=somme(B</w:t>
                        </w:r>
                        <w:proofErr w:type="gramStart"/>
                        <w:r>
                          <w:t>6:B</w:t>
                        </w:r>
                        <w:proofErr w:type="gramEnd"/>
                        <w:r>
                          <w:t>10)</w:t>
                        </w:r>
                      </w:p>
                    </w:txbxContent>
                  </v:textbox>
                </v:rect>
              </w:pict>
            </w:r>
            <w:r w:rsidR="00BA6181">
              <w:rPr>
                <w:rFonts w:ascii="Arial" w:hAnsi="Arial"/>
                <w:color w:val="000000"/>
              </w:rPr>
              <w:t>15</w:t>
            </w:r>
          </w:p>
        </w:tc>
        <w:tc>
          <w:tcPr>
            <w:tcW w:w="1872" w:type="dxa"/>
            <w:tcBorders>
              <w:top w:val="nil"/>
              <w:left w:val="nil"/>
              <w:bottom w:val="nil"/>
              <w:right w:val="nil"/>
            </w:tcBorders>
          </w:tcPr>
          <w:p w14:paraId="5F72BFD8" w14:textId="77777777" w:rsidR="00BA6181" w:rsidRDefault="00BA6181">
            <w:pPr>
              <w:rPr>
                <w:i/>
                <w:color w:val="000000"/>
                <w:sz w:val="24"/>
              </w:rPr>
            </w:pPr>
          </w:p>
        </w:tc>
        <w:tc>
          <w:tcPr>
            <w:tcW w:w="1424" w:type="dxa"/>
            <w:tcBorders>
              <w:top w:val="nil"/>
              <w:left w:val="nil"/>
              <w:bottom w:val="nil"/>
              <w:right w:val="nil"/>
            </w:tcBorders>
          </w:tcPr>
          <w:p w14:paraId="5036AF2A" w14:textId="77777777" w:rsidR="00BA6181" w:rsidRDefault="00BA6181">
            <w:pPr>
              <w:jc w:val="right"/>
              <w:rPr>
                <w:rFonts w:ascii="Arial" w:hAnsi="Arial"/>
                <w:color w:val="000000"/>
              </w:rPr>
            </w:pPr>
          </w:p>
        </w:tc>
        <w:tc>
          <w:tcPr>
            <w:tcW w:w="1424" w:type="dxa"/>
            <w:tcBorders>
              <w:top w:val="nil"/>
              <w:left w:val="nil"/>
              <w:bottom w:val="nil"/>
              <w:right w:val="nil"/>
            </w:tcBorders>
          </w:tcPr>
          <w:p w14:paraId="5CEAB519" w14:textId="77777777" w:rsidR="00BA6181" w:rsidRDefault="00BA6181">
            <w:pPr>
              <w:jc w:val="right"/>
              <w:rPr>
                <w:rFonts w:ascii="Arial" w:hAnsi="Arial"/>
                <w:color w:val="000000"/>
              </w:rPr>
            </w:pPr>
          </w:p>
        </w:tc>
        <w:tc>
          <w:tcPr>
            <w:tcW w:w="1424" w:type="dxa"/>
            <w:tcBorders>
              <w:top w:val="nil"/>
              <w:left w:val="nil"/>
              <w:bottom w:val="nil"/>
              <w:right w:val="nil"/>
            </w:tcBorders>
          </w:tcPr>
          <w:p w14:paraId="33326DEE" w14:textId="77777777" w:rsidR="00BA6181" w:rsidRDefault="00F734AF">
            <w:pPr>
              <w:jc w:val="right"/>
              <w:rPr>
                <w:rFonts w:ascii="Arial" w:hAnsi="Arial"/>
                <w:color w:val="000000"/>
              </w:rPr>
            </w:pPr>
            <w:r>
              <w:rPr>
                <w:noProof/>
              </w:rPr>
              <w:pict w14:anchorId="783C83E8">
                <v:rect id="_x0000_s1031" style="position:absolute;left:0;text-align:left;margin-left:108.4pt;margin-top:1.05pt;width:86.45pt;height:14.45pt;z-index:6;mso-position-horizontal-relative:text;mso-position-vertical-relative:text" o:allowincell="f">
                  <v:fill color2="black"/>
                  <v:textbox inset="0,0,0,0">
                    <w:txbxContent>
                      <w:p w14:paraId="2896FC9F" w14:textId="77777777" w:rsidR="00BA6181" w:rsidRDefault="00BA6181">
                        <w:pPr>
                          <w:jc w:val="center"/>
                        </w:pPr>
                        <w:r>
                          <w:t>=somme(B</w:t>
                        </w:r>
                        <w:proofErr w:type="gramStart"/>
                        <w:r>
                          <w:t>6:B</w:t>
                        </w:r>
                        <w:proofErr w:type="gramEnd"/>
                        <w:r>
                          <w:t>10)</w:t>
                        </w:r>
                      </w:p>
                    </w:txbxContent>
                  </v:textbox>
                </v:rect>
              </w:pict>
            </w:r>
          </w:p>
        </w:tc>
        <w:tc>
          <w:tcPr>
            <w:tcW w:w="1424" w:type="dxa"/>
            <w:tcBorders>
              <w:top w:val="nil"/>
              <w:left w:val="nil"/>
              <w:bottom w:val="nil"/>
              <w:right w:val="nil"/>
            </w:tcBorders>
          </w:tcPr>
          <w:p w14:paraId="30B001E1" w14:textId="77777777" w:rsidR="00BA6181" w:rsidRDefault="00BA6181">
            <w:pPr>
              <w:jc w:val="right"/>
              <w:rPr>
                <w:rFonts w:ascii="Arial" w:hAnsi="Arial"/>
                <w:color w:val="000000"/>
              </w:rPr>
            </w:pPr>
          </w:p>
        </w:tc>
        <w:tc>
          <w:tcPr>
            <w:tcW w:w="1424" w:type="dxa"/>
            <w:tcBorders>
              <w:top w:val="nil"/>
              <w:left w:val="nil"/>
              <w:bottom w:val="nil"/>
              <w:right w:val="nil"/>
            </w:tcBorders>
          </w:tcPr>
          <w:p w14:paraId="6B44D3FA" w14:textId="77777777" w:rsidR="00BA6181" w:rsidRDefault="00BA6181">
            <w:pPr>
              <w:jc w:val="right"/>
              <w:rPr>
                <w:rFonts w:ascii="Arial" w:hAnsi="Arial"/>
                <w:color w:val="000000"/>
              </w:rPr>
            </w:pPr>
          </w:p>
        </w:tc>
      </w:tr>
      <w:tr w:rsidR="00BA6181" w14:paraId="41DA58E8"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6BDE4BF7" w14:textId="77777777" w:rsidR="00BA6181" w:rsidRDefault="00BA6181">
            <w:pPr>
              <w:jc w:val="center"/>
              <w:rPr>
                <w:rFonts w:ascii="Arial" w:hAnsi="Arial"/>
                <w:color w:val="000000"/>
              </w:rPr>
            </w:pPr>
            <w:r>
              <w:rPr>
                <w:rFonts w:ascii="Arial" w:hAnsi="Arial"/>
                <w:color w:val="000000"/>
              </w:rPr>
              <w:t>16</w:t>
            </w:r>
          </w:p>
        </w:tc>
        <w:tc>
          <w:tcPr>
            <w:tcW w:w="1872" w:type="dxa"/>
            <w:tcBorders>
              <w:top w:val="nil"/>
              <w:left w:val="nil"/>
              <w:bottom w:val="nil"/>
              <w:right w:val="nil"/>
            </w:tcBorders>
          </w:tcPr>
          <w:p w14:paraId="4A152C61" w14:textId="77777777" w:rsidR="00BA6181" w:rsidRDefault="00BA6181">
            <w:pPr>
              <w:rPr>
                <w:i/>
                <w:color w:val="000000"/>
                <w:sz w:val="24"/>
              </w:rPr>
            </w:pPr>
          </w:p>
        </w:tc>
        <w:tc>
          <w:tcPr>
            <w:tcW w:w="1424" w:type="dxa"/>
            <w:tcBorders>
              <w:top w:val="nil"/>
              <w:left w:val="nil"/>
              <w:bottom w:val="nil"/>
              <w:right w:val="nil"/>
            </w:tcBorders>
          </w:tcPr>
          <w:p w14:paraId="29546393" w14:textId="77777777" w:rsidR="00BA6181" w:rsidRDefault="00BA6181">
            <w:pPr>
              <w:jc w:val="right"/>
              <w:rPr>
                <w:rFonts w:ascii="Arial" w:hAnsi="Arial"/>
                <w:color w:val="000000"/>
              </w:rPr>
            </w:pPr>
          </w:p>
        </w:tc>
        <w:tc>
          <w:tcPr>
            <w:tcW w:w="1424" w:type="dxa"/>
            <w:tcBorders>
              <w:top w:val="nil"/>
              <w:left w:val="nil"/>
              <w:bottom w:val="nil"/>
              <w:right w:val="nil"/>
            </w:tcBorders>
          </w:tcPr>
          <w:p w14:paraId="257CCC2E" w14:textId="77777777" w:rsidR="00BA6181" w:rsidRDefault="00BA6181">
            <w:pPr>
              <w:jc w:val="right"/>
              <w:rPr>
                <w:rFonts w:ascii="Arial" w:hAnsi="Arial"/>
                <w:color w:val="000000"/>
              </w:rPr>
            </w:pPr>
          </w:p>
        </w:tc>
        <w:tc>
          <w:tcPr>
            <w:tcW w:w="1424" w:type="dxa"/>
            <w:tcBorders>
              <w:top w:val="nil"/>
              <w:left w:val="nil"/>
              <w:bottom w:val="nil"/>
              <w:right w:val="nil"/>
            </w:tcBorders>
          </w:tcPr>
          <w:p w14:paraId="3FB1C904" w14:textId="77777777" w:rsidR="00BA6181" w:rsidRDefault="00BA6181">
            <w:pPr>
              <w:jc w:val="right"/>
              <w:rPr>
                <w:rFonts w:ascii="Arial" w:hAnsi="Arial"/>
                <w:color w:val="000000"/>
              </w:rPr>
            </w:pPr>
          </w:p>
        </w:tc>
        <w:tc>
          <w:tcPr>
            <w:tcW w:w="1424" w:type="dxa"/>
            <w:tcBorders>
              <w:top w:val="nil"/>
              <w:left w:val="nil"/>
              <w:bottom w:val="nil"/>
              <w:right w:val="nil"/>
            </w:tcBorders>
          </w:tcPr>
          <w:p w14:paraId="22798329" w14:textId="77777777" w:rsidR="00BA6181" w:rsidRDefault="00BA6181">
            <w:pPr>
              <w:jc w:val="right"/>
              <w:rPr>
                <w:rFonts w:ascii="Arial" w:hAnsi="Arial"/>
                <w:color w:val="000000"/>
              </w:rPr>
            </w:pPr>
          </w:p>
        </w:tc>
        <w:tc>
          <w:tcPr>
            <w:tcW w:w="1424" w:type="dxa"/>
            <w:tcBorders>
              <w:top w:val="nil"/>
              <w:left w:val="nil"/>
              <w:bottom w:val="nil"/>
              <w:right w:val="nil"/>
            </w:tcBorders>
          </w:tcPr>
          <w:p w14:paraId="2AA9742B" w14:textId="77777777" w:rsidR="00BA6181" w:rsidRDefault="00BA6181">
            <w:pPr>
              <w:jc w:val="right"/>
              <w:rPr>
                <w:rFonts w:ascii="Arial" w:hAnsi="Arial"/>
                <w:color w:val="000000"/>
              </w:rPr>
            </w:pPr>
          </w:p>
        </w:tc>
      </w:tr>
      <w:tr w:rsidR="00BA6181" w14:paraId="0B423C7E" w14:textId="77777777">
        <w:trPr>
          <w:trHeight w:val="300"/>
        </w:trPr>
        <w:tc>
          <w:tcPr>
            <w:tcW w:w="416" w:type="dxa"/>
            <w:tcBorders>
              <w:top w:val="single" w:sz="6" w:space="0" w:color="000000"/>
              <w:left w:val="single" w:sz="6" w:space="0" w:color="000000"/>
              <w:bottom w:val="single" w:sz="6" w:space="0" w:color="000000"/>
              <w:right w:val="single" w:sz="6" w:space="0" w:color="000000"/>
            </w:tcBorders>
          </w:tcPr>
          <w:p w14:paraId="70919A77" w14:textId="77777777" w:rsidR="00BA6181" w:rsidRDefault="00BA6181">
            <w:pPr>
              <w:jc w:val="center"/>
              <w:rPr>
                <w:rFonts w:ascii="Arial" w:hAnsi="Arial"/>
                <w:color w:val="000000"/>
              </w:rPr>
            </w:pPr>
            <w:r>
              <w:rPr>
                <w:rFonts w:ascii="Arial" w:hAnsi="Arial"/>
                <w:color w:val="000000"/>
              </w:rPr>
              <w:t>17</w:t>
            </w:r>
          </w:p>
        </w:tc>
        <w:tc>
          <w:tcPr>
            <w:tcW w:w="1872" w:type="dxa"/>
            <w:tcBorders>
              <w:top w:val="nil"/>
              <w:left w:val="nil"/>
              <w:bottom w:val="nil"/>
              <w:right w:val="nil"/>
            </w:tcBorders>
          </w:tcPr>
          <w:p w14:paraId="1CDFAD6F" w14:textId="77777777" w:rsidR="00BA6181" w:rsidRDefault="00BA6181">
            <w:pPr>
              <w:rPr>
                <w:i/>
                <w:color w:val="000000"/>
                <w:sz w:val="24"/>
              </w:rPr>
            </w:pPr>
          </w:p>
        </w:tc>
        <w:tc>
          <w:tcPr>
            <w:tcW w:w="1424" w:type="dxa"/>
            <w:tcBorders>
              <w:top w:val="nil"/>
              <w:left w:val="nil"/>
              <w:bottom w:val="nil"/>
              <w:right w:val="nil"/>
            </w:tcBorders>
          </w:tcPr>
          <w:p w14:paraId="4C0D4BDF" w14:textId="77777777" w:rsidR="00BA6181" w:rsidRDefault="00BA6181">
            <w:pPr>
              <w:jc w:val="right"/>
              <w:rPr>
                <w:rFonts w:ascii="Arial" w:hAnsi="Arial"/>
                <w:color w:val="000000"/>
              </w:rPr>
            </w:pPr>
          </w:p>
        </w:tc>
        <w:tc>
          <w:tcPr>
            <w:tcW w:w="1424" w:type="dxa"/>
            <w:tcBorders>
              <w:top w:val="nil"/>
              <w:left w:val="nil"/>
              <w:bottom w:val="nil"/>
              <w:right w:val="nil"/>
            </w:tcBorders>
          </w:tcPr>
          <w:p w14:paraId="35248DF8" w14:textId="77777777" w:rsidR="00BA6181" w:rsidRDefault="00BA6181">
            <w:pPr>
              <w:jc w:val="right"/>
              <w:rPr>
                <w:rFonts w:ascii="Arial" w:hAnsi="Arial"/>
                <w:color w:val="000000"/>
              </w:rPr>
            </w:pPr>
          </w:p>
        </w:tc>
        <w:tc>
          <w:tcPr>
            <w:tcW w:w="1424" w:type="dxa"/>
            <w:tcBorders>
              <w:top w:val="nil"/>
              <w:left w:val="nil"/>
              <w:bottom w:val="nil"/>
              <w:right w:val="nil"/>
            </w:tcBorders>
          </w:tcPr>
          <w:p w14:paraId="56672268" w14:textId="77777777" w:rsidR="00BA6181" w:rsidRDefault="00BA6181">
            <w:pPr>
              <w:jc w:val="right"/>
              <w:rPr>
                <w:rFonts w:ascii="Arial" w:hAnsi="Arial"/>
                <w:color w:val="000000"/>
              </w:rPr>
            </w:pPr>
          </w:p>
        </w:tc>
        <w:tc>
          <w:tcPr>
            <w:tcW w:w="1424" w:type="dxa"/>
            <w:tcBorders>
              <w:top w:val="nil"/>
              <w:left w:val="nil"/>
              <w:bottom w:val="nil"/>
              <w:right w:val="nil"/>
            </w:tcBorders>
          </w:tcPr>
          <w:p w14:paraId="4D9FDC47" w14:textId="77777777" w:rsidR="00BA6181" w:rsidRDefault="00BA6181">
            <w:pPr>
              <w:jc w:val="right"/>
              <w:rPr>
                <w:rFonts w:ascii="Arial" w:hAnsi="Arial"/>
                <w:color w:val="000000"/>
              </w:rPr>
            </w:pPr>
          </w:p>
        </w:tc>
        <w:tc>
          <w:tcPr>
            <w:tcW w:w="1424" w:type="dxa"/>
            <w:tcBorders>
              <w:top w:val="nil"/>
              <w:left w:val="nil"/>
              <w:bottom w:val="nil"/>
              <w:right w:val="nil"/>
            </w:tcBorders>
          </w:tcPr>
          <w:p w14:paraId="08D26A3C" w14:textId="77777777" w:rsidR="00BA6181" w:rsidRDefault="00BA6181">
            <w:pPr>
              <w:jc w:val="right"/>
              <w:rPr>
                <w:rFonts w:ascii="Arial" w:hAnsi="Arial"/>
                <w:color w:val="000000"/>
              </w:rPr>
            </w:pPr>
          </w:p>
        </w:tc>
      </w:tr>
    </w:tbl>
    <w:p w14:paraId="07176633" w14:textId="77777777" w:rsidR="00BA6181" w:rsidRDefault="00BA6181">
      <w:pPr>
        <w:keepNext/>
        <w:keepLines/>
        <w:jc w:val="both"/>
        <w:rPr>
          <w:sz w:val="24"/>
        </w:rPr>
      </w:pPr>
    </w:p>
    <w:p w14:paraId="27B85D63" w14:textId="77777777" w:rsidR="00BA6181" w:rsidRDefault="00BA6181">
      <w:pPr>
        <w:keepNext/>
        <w:keepLines/>
        <w:jc w:val="both"/>
        <w:rPr>
          <w:sz w:val="24"/>
        </w:rPr>
      </w:pPr>
    </w:p>
    <w:sectPr w:rsidR="00BA6181">
      <w:pgSz w:w="11907" w:h="16840" w:code="9"/>
      <w:pgMar w:top="567" w:right="567" w:bottom="567" w:left="567"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6D7C" w14:textId="77777777" w:rsidR="00F734AF" w:rsidRDefault="00F734AF">
      <w:r>
        <w:separator/>
      </w:r>
    </w:p>
  </w:endnote>
  <w:endnote w:type="continuationSeparator" w:id="0">
    <w:p w14:paraId="704D3591" w14:textId="77777777" w:rsidR="00F734AF" w:rsidRDefault="00F7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447D" w14:textId="77777777" w:rsidR="00BA6181" w:rsidRDefault="00BA6181">
    <w:pPr>
      <w:pStyle w:val="Pieddepage"/>
      <w:jc w:val="right"/>
      <w:rPr>
        <w:i/>
        <w:sz w:val="24"/>
      </w:rPr>
    </w:pPr>
    <w:r>
      <w:rPr>
        <w:i/>
        <w:sz w:val="24"/>
      </w:rPr>
      <w:t xml:space="preserve">PAGE </w:t>
    </w:r>
    <w:r>
      <w:rPr>
        <w:rStyle w:val="Numrodepage"/>
        <w:i/>
        <w:sz w:val="24"/>
      </w:rPr>
      <w:fldChar w:fldCharType="begin"/>
    </w:r>
    <w:r>
      <w:rPr>
        <w:rStyle w:val="Numrodepage"/>
        <w:i/>
        <w:sz w:val="24"/>
      </w:rPr>
      <w:instrText xml:space="preserve"> PAGE </w:instrText>
    </w:r>
    <w:r>
      <w:rPr>
        <w:rStyle w:val="Numrodepage"/>
        <w:i/>
        <w:sz w:val="24"/>
      </w:rPr>
      <w:fldChar w:fldCharType="separate"/>
    </w:r>
    <w:r w:rsidR="00882B4A">
      <w:rPr>
        <w:rStyle w:val="Numrodepage"/>
        <w:i/>
        <w:noProof/>
        <w:sz w:val="24"/>
      </w:rPr>
      <w:t>2</w:t>
    </w:r>
    <w:r>
      <w:rPr>
        <w:rStyle w:val="Numrodepage"/>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2A41" w14:textId="77777777" w:rsidR="00F734AF" w:rsidRDefault="00F734AF">
      <w:r>
        <w:separator/>
      </w:r>
    </w:p>
  </w:footnote>
  <w:footnote w:type="continuationSeparator" w:id="0">
    <w:p w14:paraId="1221515A" w14:textId="77777777" w:rsidR="00F734AF" w:rsidRDefault="00F7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959"/>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1" w15:restartNumberingAfterBreak="0">
    <w:nsid w:val="15994A12"/>
    <w:multiLevelType w:val="hybridMultilevel"/>
    <w:tmpl w:val="938C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A33C9"/>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3" w15:restartNumberingAfterBreak="0">
    <w:nsid w:val="16502BA1"/>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4" w15:restartNumberingAfterBreak="0">
    <w:nsid w:val="1ADC3020"/>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BFF4115"/>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23727B2B"/>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7" w15:restartNumberingAfterBreak="0">
    <w:nsid w:val="2C916413"/>
    <w:multiLevelType w:val="singleLevel"/>
    <w:tmpl w:val="26140FE0"/>
    <w:lvl w:ilvl="0">
      <w:start w:val="1"/>
      <w:numFmt w:val="none"/>
      <w:lvlText w:val=""/>
      <w:legacy w:legacy="1" w:legacySpace="0" w:legacyIndent="283"/>
      <w:lvlJc w:val="left"/>
      <w:pPr>
        <w:ind w:left="992" w:hanging="283"/>
      </w:pPr>
      <w:rPr>
        <w:rFonts w:ascii="Symbol" w:hAnsi="Symbol" w:hint="default"/>
      </w:rPr>
    </w:lvl>
  </w:abstractNum>
  <w:abstractNum w:abstractNumId="8" w15:restartNumberingAfterBreak="0">
    <w:nsid w:val="2CD356D8"/>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39007816"/>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10" w15:restartNumberingAfterBreak="0">
    <w:nsid w:val="40362BEB"/>
    <w:multiLevelType w:val="singleLevel"/>
    <w:tmpl w:val="26140FE0"/>
    <w:lvl w:ilvl="0">
      <w:start w:val="1"/>
      <w:numFmt w:val="none"/>
      <w:lvlText w:val=""/>
      <w:legacy w:legacy="1" w:legacySpace="0" w:legacyIndent="283"/>
      <w:lvlJc w:val="left"/>
      <w:pPr>
        <w:ind w:left="992" w:hanging="283"/>
      </w:pPr>
      <w:rPr>
        <w:rFonts w:ascii="Symbol" w:hAnsi="Symbol" w:hint="default"/>
      </w:rPr>
    </w:lvl>
  </w:abstractNum>
  <w:abstractNum w:abstractNumId="11" w15:restartNumberingAfterBreak="0">
    <w:nsid w:val="416634F8"/>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12" w15:restartNumberingAfterBreak="0">
    <w:nsid w:val="42974FDB"/>
    <w:multiLevelType w:val="singleLevel"/>
    <w:tmpl w:val="26140FE0"/>
    <w:lvl w:ilvl="0">
      <w:start w:val="1"/>
      <w:numFmt w:val="none"/>
      <w:lvlText w:val=""/>
      <w:legacy w:legacy="1" w:legacySpace="0" w:legacyIndent="283"/>
      <w:lvlJc w:val="left"/>
      <w:pPr>
        <w:ind w:left="992" w:hanging="283"/>
      </w:pPr>
      <w:rPr>
        <w:rFonts w:ascii="Symbol" w:hAnsi="Symbol" w:hint="default"/>
      </w:rPr>
    </w:lvl>
  </w:abstractNum>
  <w:abstractNum w:abstractNumId="13" w15:restartNumberingAfterBreak="0">
    <w:nsid w:val="491B5D63"/>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14" w15:restartNumberingAfterBreak="0">
    <w:nsid w:val="4BDE37B6"/>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52281424"/>
    <w:multiLevelType w:val="singleLevel"/>
    <w:tmpl w:val="26140FE0"/>
    <w:lvl w:ilvl="0">
      <w:start w:val="1"/>
      <w:numFmt w:val="none"/>
      <w:lvlText w:val=""/>
      <w:legacy w:legacy="1" w:legacySpace="0" w:legacyIndent="283"/>
      <w:lvlJc w:val="left"/>
      <w:pPr>
        <w:ind w:left="991" w:hanging="283"/>
      </w:pPr>
      <w:rPr>
        <w:rFonts w:ascii="Symbol" w:hAnsi="Symbol" w:hint="default"/>
      </w:rPr>
    </w:lvl>
  </w:abstractNum>
  <w:abstractNum w:abstractNumId="16" w15:restartNumberingAfterBreak="0">
    <w:nsid w:val="541E5916"/>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575947C1"/>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5C033642"/>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19" w15:restartNumberingAfterBreak="0">
    <w:nsid w:val="67167DDD"/>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699D7DF4"/>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21" w15:restartNumberingAfterBreak="0">
    <w:nsid w:val="6EB20429"/>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73D4698F"/>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abstractNum w:abstractNumId="23" w15:restartNumberingAfterBreak="0">
    <w:nsid w:val="7C98235A"/>
    <w:multiLevelType w:val="singleLevel"/>
    <w:tmpl w:val="97D8C988"/>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7DE0541C"/>
    <w:multiLevelType w:val="singleLevel"/>
    <w:tmpl w:val="97D8C988"/>
    <w:lvl w:ilvl="0">
      <w:start w:val="1"/>
      <w:numFmt w:val="none"/>
      <w:lvlText w:val=""/>
      <w:legacy w:legacy="1" w:legacySpace="0" w:legacyIndent="283"/>
      <w:lvlJc w:val="left"/>
      <w:pPr>
        <w:ind w:left="991" w:hanging="283"/>
      </w:pPr>
      <w:rPr>
        <w:rFonts w:ascii="Symbol" w:hAnsi="Symbol" w:hint="default"/>
      </w:rPr>
    </w:lvl>
  </w:abstractNum>
  <w:num w:numId="1">
    <w:abstractNumId w:val="10"/>
  </w:num>
  <w:num w:numId="2">
    <w:abstractNumId w:val="12"/>
  </w:num>
  <w:num w:numId="3">
    <w:abstractNumId w:val="7"/>
  </w:num>
  <w:num w:numId="4">
    <w:abstractNumId w:val="15"/>
  </w:num>
  <w:num w:numId="5">
    <w:abstractNumId w:val="20"/>
  </w:num>
  <w:num w:numId="6">
    <w:abstractNumId w:val="24"/>
  </w:num>
  <w:num w:numId="7">
    <w:abstractNumId w:val="6"/>
  </w:num>
  <w:num w:numId="8">
    <w:abstractNumId w:val="19"/>
  </w:num>
  <w:num w:numId="9">
    <w:abstractNumId w:val="14"/>
  </w:num>
  <w:num w:numId="10">
    <w:abstractNumId w:val="8"/>
  </w:num>
  <w:num w:numId="11">
    <w:abstractNumId w:val="17"/>
  </w:num>
  <w:num w:numId="12">
    <w:abstractNumId w:val="16"/>
  </w:num>
  <w:num w:numId="13">
    <w:abstractNumId w:val="21"/>
  </w:num>
  <w:num w:numId="14">
    <w:abstractNumId w:val="5"/>
  </w:num>
  <w:num w:numId="15">
    <w:abstractNumId w:val="4"/>
  </w:num>
  <w:num w:numId="16">
    <w:abstractNumId w:val="23"/>
  </w:num>
  <w:num w:numId="17">
    <w:abstractNumId w:val="11"/>
  </w:num>
  <w:num w:numId="18">
    <w:abstractNumId w:val="22"/>
  </w:num>
  <w:num w:numId="19">
    <w:abstractNumId w:val="9"/>
  </w:num>
  <w:num w:numId="20">
    <w:abstractNumId w:val="2"/>
  </w:num>
  <w:num w:numId="21">
    <w:abstractNumId w:val="13"/>
  </w:num>
  <w:num w:numId="22">
    <w:abstractNumId w:val="3"/>
  </w:num>
  <w:num w:numId="23">
    <w:abstractNumId w:val="0"/>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DC7"/>
    <w:rsid w:val="0005585A"/>
    <w:rsid w:val="000819D3"/>
    <w:rsid w:val="00203058"/>
    <w:rsid w:val="00643DC7"/>
    <w:rsid w:val="00882B4A"/>
    <w:rsid w:val="00BA6181"/>
    <w:rsid w:val="00CC72BE"/>
    <w:rsid w:val="00F627A1"/>
    <w:rsid w:val="00F734AF"/>
    <w:rsid w:val="00FF6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4:docId w14:val="5AD52324"/>
  <w15:chartTrackingRefBased/>
  <w15:docId w15:val="{A0266483-4453-431B-B658-4A785814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TP COMPTABILITE</vt:lpstr>
    </vt:vector>
  </TitlesOfParts>
  <Company>Compaq</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COMPTABILITE</dc:title>
  <dc:subject/>
  <dc:creator>moi</dc:creator>
  <cp:keywords/>
  <dc:description/>
  <cp:lastModifiedBy>cisternino</cp:lastModifiedBy>
  <cp:revision>4</cp:revision>
  <cp:lastPrinted>1997-10-12T19:51:00Z</cp:lastPrinted>
  <dcterms:created xsi:type="dcterms:W3CDTF">2022-03-31T10:40:00Z</dcterms:created>
  <dcterms:modified xsi:type="dcterms:W3CDTF">2022-09-26T09:49:00Z</dcterms:modified>
</cp:coreProperties>
</file>